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F36E3C" w:rsidRDefault="00574D98" w:rsidP="009730EC">
      <w:pPr>
        <w:spacing w:after="0" w:line="240" w:lineRule="auto"/>
        <w:rPr>
          <w:rFonts w:ascii="Times New Roman" w:eastAsia="Times New Roman" w:hAnsi="Times New Roman" w:cs="Times New Roman"/>
          <w:sz w:val="26"/>
          <w:szCs w:val="26"/>
          <w:lang w:val="uk-UA" w:eastAsia="ru-RU"/>
        </w:rPr>
      </w:pPr>
      <w:r w:rsidRPr="00F36E3C">
        <w:rPr>
          <w:rFonts w:ascii="Times New Roman" w:eastAsia="Times New Roman" w:hAnsi="Times New Roman" w:cs="Times New Roman"/>
          <w:sz w:val="26"/>
          <w:szCs w:val="26"/>
          <w:lang w:val="uk-UA" w:eastAsia="ru-RU"/>
        </w:rPr>
        <w:t>2</w:t>
      </w:r>
      <w:r w:rsidR="003B7F99" w:rsidRPr="00F36E3C">
        <w:rPr>
          <w:rFonts w:ascii="Times New Roman" w:eastAsia="Times New Roman" w:hAnsi="Times New Roman" w:cs="Times New Roman"/>
          <w:sz w:val="26"/>
          <w:szCs w:val="26"/>
          <w:lang w:val="uk-UA" w:eastAsia="ru-RU"/>
        </w:rPr>
        <w:t>3</w:t>
      </w:r>
      <w:r w:rsidR="006A4DEC" w:rsidRPr="00F36E3C">
        <w:rPr>
          <w:rFonts w:ascii="Times New Roman" w:eastAsia="Times New Roman" w:hAnsi="Times New Roman" w:cs="Times New Roman"/>
          <w:sz w:val="26"/>
          <w:szCs w:val="26"/>
          <w:lang w:val="uk-UA" w:eastAsia="ru-RU"/>
        </w:rPr>
        <w:t xml:space="preserve"> </w:t>
      </w:r>
      <w:r w:rsidR="00A555CD" w:rsidRPr="00F36E3C">
        <w:rPr>
          <w:rFonts w:ascii="Times New Roman" w:eastAsia="Times New Roman" w:hAnsi="Times New Roman" w:cs="Times New Roman"/>
          <w:sz w:val="26"/>
          <w:szCs w:val="26"/>
          <w:lang w:val="uk-UA" w:eastAsia="ru-RU"/>
        </w:rPr>
        <w:t>червн</w:t>
      </w:r>
      <w:r w:rsidR="004C7890" w:rsidRPr="00F36E3C">
        <w:rPr>
          <w:rFonts w:ascii="Times New Roman" w:eastAsia="Times New Roman" w:hAnsi="Times New Roman" w:cs="Times New Roman"/>
          <w:sz w:val="26"/>
          <w:szCs w:val="26"/>
          <w:lang w:val="uk-UA" w:eastAsia="ru-RU"/>
        </w:rPr>
        <w:t>я</w:t>
      </w:r>
      <w:r w:rsidR="00004062" w:rsidRPr="00F36E3C">
        <w:rPr>
          <w:rFonts w:ascii="Times New Roman" w:eastAsia="Times New Roman" w:hAnsi="Times New Roman" w:cs="Times New Roman"/>
          <w:sz w:val="26"/>
          <w:szCs w:val="26"/>
          <w:lang w:val="uk-UA" w:eastAsia="ru-RU"/>
        </w:rPr>
        <w:t xml:space="preserve"> 20</w:t>
      </w:r>
      <w:r w:rsidR="009E65DE" w:rsidRPr="00F36E3C">
        <w:rPr>
          <w:rFonts w:ascii="Times New Roman" w:eastAsia="Times New Roman" w:hAnsi="Times New Roman" w:cs="Times New Roman"/>
          <w:sz w:val="26"/>
          <w:szCs w:val="26"/>
          <w:lang w:val="uk-UA" w:eastAsia="ru-RU"/>
        </w:rPr>
        <w:t>2</w:t>
      </w:r>
      <w:r w:rsidR="004C7890" w:rsidRPr="00F36E3C">
        <w:rPr>
          <w:rFonts w:ascii="Times New Roman" w:eastAsia="Times New Roman" w:hAnsi="Times New Roman" w:cs="Times New Roman"/>
          <w:sz w:val="26"/>
          <w:szCs w:val="26"/>
          <w:lang w:val="uk-UA" w:eastAsia="ru-RU"/>
        </w:rPr>
        <w:t>5</w:t>
      </w:r>
      <w:r w:rsidR="00004062" w:rsidRPr="00F36E3C">
        <w:rPr>
          <w:rFonts w:ascii="Times New Roman" w:eastAsia="Times New Roman" w:hAnsi="Times New Roman" w:cs="Times New Roman"/>
          <w:sz w:val="26"/>
          <w:szCs w:val="26"/>
          <w:lang w:val="uk-UA" w:eastAsia="ru-RU"/>
        </w:rPr>
        <w:t xml:space="preserve"> р</w:t>
      </w:r>
      <w:r w:rsidR="00C36C96" w:rsidRPr="00F36E3C">
        <w:rPr>
          <w:rFonts w:ascii="Times New Roman" w:eastAsia="Times New Roman" w:hAnsi="Times New Roman" w:cs="Times New Roman"/>
          <w:sz w:val="26"/>
          <w:szCs w:val="26"/>
          <w:lang w:val="uk-UA" w:eastAsia="ru-RU"/>
        </w:rPr>
        <w:t>оку</w:t>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004062" w:rsidRPr="00F36E3C">
        <w:rPr>
          <w:rFonts w:ascii="Times New Roman" w:eastAsia="Times New Roman" w:hAnsi="Times New Roman" w:cs="Times New Roman"/>
          <w:sz w:val="26"/>
          <w:szCs w:val="26"/>
          <w:lang w:val="uk-UA" w:eastAsia="ru-RU"/>
        </w:rPr>
        <w:tab/>
      </w:r>
      <w:r w:rsidR="00746DFB" w:rsidRPr="00F36E3C">
        <w:rPr>
          <w:rFonts w:ascii="Times New Roman" w:eastAsia="Times New Roman" w:hAnsi="Times New Roman" w:cs="Times New Roman"/>
          <w:sz w:val="26"/>
          <w:szCs w:val="26"/>
          <w:lang w:val="uk-UA" w:eastAsia="ru-RU"/>
        </w:rPr>
        <w:tab/>
      </w:r>
      <w:r w:rsidR="00B51117" w:rsidRPr="00F36E3C">
        <w:rPr>
          <w:rFonts w:ascii="Times New Roman" w:eastAsia="Times New Roman" w:hAnsi="Times New Roman" w:cs="Times New Roman"/>
          <w:sz w:val="26"/>
          <w:szCs w:val="26"/>
          <w:lang w:val="uk-UA" w:eastAsia="ru-RU"/>
        </w:rPr>
        <w:tab/>
        <w:t xml:space="preserve">     </w:t>
      </w:r>
      <w:r w:rsidR="00004062" w:rsidRPr="00F36E3C">
        <w:rPr>
          <w:rFonts w:ascii="Times New Roman" w:eastAsia="Times New Roman" w:hAnsi="Times New Roman" w:cs="Times New Roman"/>
          <w:sz w:val="26"/>
          <w:szCs w:val="26"/>
          <w:lang w:val="uk-UA" w:eastAsia="ru-RU"/>
        </w:rPr>
        <w:t>м. Київ</w:t>
      </w:r>
    </w:p>
    <w:p w:rsidR="009730EC" w:rsidRPr="00F36E3C" w:rsidRDefault="009730EC" w:rsidP="009730EC">
      <w:pPr>
        <w:spacing w:after="0" w:line="240" w:lineRule="auto"/>
        <w:rPr>
          <w:rFonts w:ascii="Times New Roman" w:eastAsia="Times New Roman" w:hAnsi="Times New Roman" w:cs="Times New Roman"/>
          <w:sz w:val="26"/>
          <w:szCs w:val="26"/>
          <w:lang w:val="uk-UA" w:eastAsia="ru-RU"/>
        </w:rPr>
      </w:pPr>
    </w:p>
    <w:p w:rsidR="009730EC" w:rsidRPr="00A32D33"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F36E3C">
        <w:rPr>
          <w:rFonts w:ascii="Times New Roman" w:eastAsia="Times New Roman" w:hAnsi="Times New Roman" w:cs="Times New Roman"/>
          <w:bCs/>
          <w:sz w:val="26"/>
          <w:szCs w:val="26"/>
          <w:lang w:val="uk-UA" w:eastAsia="ru-RU"/>
        </w:rPr>
        <w:t xml:space="preserve">Р І Ш Е Н Н Я № </w:t>
      </w:r>
      <w:r w:rsidR="00A32D33">
        <w:rPr>
          <w:rFonts w:ascii="Times New Roman" w:eastAsia="Times New Roman" w:hAnsi="Times New Roman" w:cs="Times New Roman"/>
          <w:bCs/>
          <w:sz w:val="26"/>
          <w:szCs w:val="26"/>
          <w:u w:val="single"/>
          <w:lang w:val="uk-UA" w:eastAsia="ru-RU"/>
        </w:rPr>
        <w:t>1052/дс-25</w:t>
      </w:r>
      <w:bookmarkStart w:id="0" w:name="_GoBack"/>
      <w:bookmarkEnd w:id="0"/>
    </w:p>
    <w:p w:rsidR="00DE2B8F" w:rsidRPr="00F36E3C"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F36E3C"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F36E3C">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F36E3C"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9771CE"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9771CE">
        <w:rPr>
          <w:rFonts w:ascii="Times New Roman" w:eastAsia="Times New Roman" w:hAnsi="Times New Roman" w:cs="Times New Roman"/>
          <w:bCs/>
          <w:sz w:val="26"/>
          <w:szCs w:val="26"/>
          <w:lang w:val="uk-UA" w:eastAsia="ru-RU"/>
        </w:rPr>
        <w:t xml:space="preserve">головуючого – </w:t>
      </w:r>
      <w:r w:rsidR="004C7890" w:rsidRPr="009771CE">
        <w:rPr>
          <w:rFonts w:ascii="Times New Roman" w:eastAsia="Times New Roman" w:hAnsi="Times New Roman" w:cs="Times New Roman"/>
          <w:bCs/>
          <w:sz w:val="26"/>
          <w:szCs w:val="26"/>
          <w:lang w:val="uk-UA" w:eastAsia="ru-RU"/>
        </w:rPr>
        <w:t>Андрія ПАСІЧНИКА</w:t>
      </w:r>
      <w:r w:rsidRPr="009771CE">
        <w:rPr>
          <w:rFonts w:ascii="Times New Roman" w:eastAsia="Times New Roman" w:hAnsi="Times New Roman" w:cs="Times New Roman"/>
          <w:bCs/>
          <w:sz w:val="26"/>
          <w:szCs w:val="26"/>
          <w:lang w:val="uk-UA" w:eastAsia="ru-RU"/>
        </w:rPr>
        <w:t>,</w:t>
      </w:r>
    </w:p>
    <w:p w:rsidR="0065015E" w:rsidRPr="009771CE"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9771CE" w:rsidRDefault="004C7890" w:rsidP="008424BE">
      <w:pPr>
        <w:autoSpaceDE w:val="0"/>
        <w:autoSpaceDN w:val="0"/>
        <w:adjustRightInd w:val="0"/>
        <w:spacing w:after="0"/>
        <w:jc w:val="both"/>
        <w:rPr>
          <w:rFonts w:ascii="Times New Roman" w:eastAsia="Times New Roman" w:hAnsi="Times New Roman" w:cs="Times New Roman"/>
          <w:bCs/>
          <w:sz w:val="26"/>
          <w:szCs w:val="26"/>
          <w:lang w:val="uk-UA" w:eastAsia="ru-RU"/>
        </w:rPr>
      </w:pPr>
      <w:r w:rsidRPr="009771CE">
        <w:rPr>
          <w:rFonts w:ascii="Times New Roman" w:eastAsia="Times New Roman" w:hAnsi="Times New Roman" w:cs="Times New Roman"/>
          <w:bCs/>
          <w:sz w:val="26"/>
          <w:szCs w:val="26"/>
          <w:lang w:val="uk-UA" w:eastAsia="ru-RU"/>
        </w:rPr>
        <w:t xml:space="preserve">членів Комісії: Михайла БОГОНОСА, Ярослава ДУХА, </w:t>
      </w:r>
      <w:r w:rsidR="00610852" w:rsidRPr="009771CE">
        <w:rPr>
          <w:rFonts w:ascii="Times New Roman" w:eastAsia="Times New Roman" w:hAnsi="Times New Roman" w:cs="Times New Roman"/>
          <w:bCs/>
          <w:sz w:val="26"/>
          <w:szCs w:val="26"/>
          <w:lang w:val="uk-UA" w:eastAsia="ru-RU"/>
        </w:rPr>
        <w:t xml:space="preserve">  </w:t>
      </w:r>
      <w:r w:rsidRPr="009771CE">
        <w:rPr>
          <w:rFonts w:ascii="Times New Roman" w:eastAsia="Times New Roman" w:hAnsi="Times New Roman" w:cs="Times New Roman"/>
          <w:bCs/>
          <w:sz w:val="26"/>
          <w:szCs w:val="26"/>
          <w:lang w:val="uk-UA" w:eastAsia="ru-RU"/>
        </w:rPr>
        <w:t>Романа КИДИСЮКА</w:t>
      </w:r>
      <w:r w:rsidR="00953B5B" w:rsidRPr="009771CE">
        <w:rPr>
          <w:rFonts w:ascii="Times New Roman" w:eastAsia="Times New Roman" w:hAnsi="Times New Roman" w:cs="Times New Roman"/>
          <w:bCs/>
          <w:sz w:val="26"/>
          <w:szCs w:val="26"/>
          <w:lang w:val="uk-UA" w:eastAsia="ru-RU"/>
        </w:rPr>
        <w:t xml:space="preserve"> (доповідач)</w:t>
      </w:r>
      <w:r w:rsidRPr="009771CE">
        <w:rPr>
          <w:rFonts w:ascii="Times New Roman" w:eastAsia="Times New Roman" w:hAnsi="Times New Roman" w:cs="Times New Roman"/>
          <w:bCs/>
          <w:sz w:val="26"/>
          <w:szCs w:val="26"/>
          <w:lang w:val="uk-UA" w:eastAsia="ru-RU"/>
        </w:rPr>
        <w:t>, Надії КОБЕЦЬКОЇ, Олега КОЛІУША,</w:t>
      </w:r>
      <w:r w:rsidR="009A26B4" w:rsidRPr="009771CE">
        <w:rPr>
          <w:rFonts w:ascii="Times New Roman" w:eastAsia="Times New Roman" w:hAnsi="Times New Roman" w:cs="Times New Roman"/>
          <w:bCs/>
          <w:sz w:val="26"/>
          <w:szCs w:val="26"/>
          <w:lang w:val="uk-UA" w:eastAsia="ru-RU"/>
        </w:rPr>
        <w:t xml:space="preserve"> </w:t>
      </w:r>
      <w:r w:rsidR="00610852" w:rsidRPr="009771CE">
        <w:rPr>
          <w:rFonts w:ascii="Times New Roman" w:eastAsia="Times New Roman" w:hAnsi="Times New Roman" w:cs="Times New Roman"/>
          <w:bCs/>
          <w:sz w:val="26"/>
          <w:szCs w:val="26"/>
          <w:lang w:val="uk-UA" w:eastAsia="ru-RU"/>
        </w:rPr>
        <w:t xml:space="preserve">    </w:t>
      </w:r>
      <w:r w:rsidR="009A26B4" w:rsidRPr="009771CE">
        <w:rPr>
          <w:rFonts w:ascii="Times New Roman" w:eastAsia="Times New Roman" w:hAnsi="Times New Roman" w:cs="Times New Roman"/>
          <w:bCs/>
          <w:sz w:val="26"/>
          <w:szCs w:val="26"/>
          <w:lang w:val="uk-UA" w:eastAsia="ru-RU"/>
        </w:rPr>
        <w:t>В</w:t>
      </w:r>
      <w:r w:rsidRPr="009771CE">
        <w:rPr>
          <w:rFonts w:ascii="Times New Roman" w:eastAsia="Times New Roman" w:hAnsi="Times New Roman" w:cs="Times New Roman"/>
          <w:bCs/>
          <w:sz w:val="26"/>
          <w:szCs w:val="26"/>
          <w:lang w:val="uk-UA" w:eastAsia="ru-RU"/>
        </w:rPr>
        <w:t>олодимира ЛУГАНСЬКОГО, Руслана МЕЛЬНИКА,</w:t>
      </w:r>
      <w:r w:rsidR="00610852" w:rsidRPr="009771CE">
        <w:rPr>
          <w:rFonts w:ascii="Times New Roman" w:eastAsia="Times New Roman" w:hAnsi="Times New Roman" w:cs="Times New Roman"/>
          <w:bCs/>
          <w:sz w:val="26"/>
          <w:szCs w:val="26"/>
          <w:lang w:val="uk-UA" w:eastAsia="ru-RU"/>
        </w:rPr>
        <w:t xml:space="preserve"> </w:t>
      </w:r>
      <w:r w:rsidRPr="009771CE">
        <w:rPr>
          <w:rFonts w:ascii="Times New Roman" w:eastAsia="Times New Roman" w:hAnsi="Times New Roman" w:cs="Times New Roman"/>
          <w:bCs/>
          <w:sz w:val="26"/>
          <w:szCs w:val="26"/>
          <w:lang w:val="uk-UA" w:eastAsia="ru-RU"/>
        </w:rPr>
        <w:t xml:space="preserve">Руслана СИДОРОВИЧА, </w:t>
      </w:r>
      <w:r w:rsidR="00610852" w:rsidRPr="009771CE">
        <w:rPr>
          <w:rFonts w:ascii="Times New Roman" w:eastAsia="Times New Roman" w:hAnsi="Times New Roman" w:cs="Times New Roman"/>
          <w:bCs/>
          <w:sz w:val="26"/>
          <w:szCs w:val="26"/>
          <w:lang w:val="uk-UA" w:eastAsia="ru-RU"/>
        </w:rPr>
        <w:t xml:space="preserve"> </w:t>
      </w:r>
      <w:r w:rsidRPr="009771CE">
        <w:rPr>
          <w:rFonts w:ascii="Times New Roman" w:eastAsia="Times New Roman" w:hAnsi="Times New Roman" w:cs="Times New Roman"/>
          <w:bCs/>
          <w:sz w:val="26"/>
          <w:szCs w:val="26"/>
          <w:lang w:val="uk-UA" w:eastAsia="ru-RU"/>
        </w:rPr>
        <w:t xml:space="preserve">Галини ШЕВЧУК,  </w:t>
      </w:r>
    </w:p>
    <w:p w:rsidR="00236B05" w:rsidRPr="00F36E3C" w:rsidRDefault="00236B05" w:rsidP="008424BE">
      <w:pPr>
        <w:autoSpaceDE w:val="0"/>
        <w:autoSpaceDN w:val="0"/>
        <w:adjustRightInd w:val="0"/>
        <w:spacing w:after="0"/>
        <w:jc w:val="both"/>
        <w:rPr>
          <w:rFonts w:ascii="Times New Roman" w:eastAsia="Times New Roman" w:hAnsi="Times New Roman" w:cs="Times New Roman"/>
          <w:bCs/>
          <w:sz w:val="26"/>
          <w:szCs w:val="26"/>
          <w:lang w:val="uk-UA" w:eastAsia="ru-RU"/>
        </w:rPr>
      </w:pPr>
    </w:p>
    <w:p w:rsidR="008241A3" w:rsidRPr="00F36E3C" w:rsidRDefault="00A36535" w:rsidP="008424BE">
      <w:pPr>
        <w:autoSpaceDE w:val="0"/>
        <w:autoSpaceDN w:val="0"/>
        <w:adjustRightInd w:val="0"/>
        <w:spacing w:after="0"/>
        <w:jc w:val="both"/>
        <w:rPr>
          <w:rFonts w:ascii="Times New Roman" w:eastAsia="Times New Roman" w:hAnsi="Times New Roman" w:cs="Times New Roman"/>
          <w:color w:val="000000" w:themeColor="text1"/>
          <w:sz w:val="26"/>
          <w:szCs w:val="26"/>
          <w:lang w:val="uk-UA" w:eastAsia="uk-UA"/>
        </w:rPr>
      </w:pPr>
      <w:r w:rsidRPr="00F36E3C">
        <w:rPr>
          <w:rFonts w:ascii="Times New Roman" w:eastAsia="Times New Roman" w:hAnsi="Times New Roman" w:cs="Times New Roman"/>
          <w:bCs/>
          <w:sz w:val="26"/>
          <w:szCs w:val="26"/>
          <w:lang w:val="uk-UA" w:eastAsia="ru-RU"/>
        </w:rPr>
        <w:t xml:space="preserve">розглянувши питання </w:t>
      </w:r>
      <w:r w:rsidR="00236B05" w:rsidRPr="00F36E3C">
        <w:rPr>
          <w:rFonts w:ascii="Times New Roman" w:eastAsia="Times New Roman" w:hAnsi="Times New Roman" w:cs="Times New Roman"/>
          <w:bCs/>
          <w:sz w:val="26"/>
          <w:szCs w:val="26"/>
          <w:lang w:val="uk-UA" w:eastAsia="ru-RU"/>
        </w:rPr>
        <w:t xml:space="preserve">про </w:t>
      </w:r>
      <w:r w:rsidR="00236B05" w:rsidRPr="00F36E3C">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F36E3C">
        <w:rPr>
          <w:rFonts w:ascii="Times New Roman" w:eastAsia="Times New Roman" w:hAnsi="Times New Roman" w:cs="Times New Roman"/>
          <w:color w:val="000000" w:themeColor="text1"/>
          <w:sz w:val="26"/>
          <w:szCs w:val="26"/>
          <w:lang w:val="uk-UA" w:eastAsia="uk-UA"/>
        </w:rPr>
        <w:t xml:space="preserve">суддів України від </w:t>
      </w:r>
      <w:r w:rsidR="006A4DEC" w:rsidRPr="00F36E3C">
        <w:rPr>
          <w:rFonts w:ascii="Times New Roman" w:eastAsia="Times New Roman" w:hAnsi="Times New Roman" w:cs="Times New Roman"/>
          <w:color w:val="000000" w:themeColor="text1"/>
          <w:sz w:val="26"/>
          <w:szCs w:val="26"/>
          <w:lang w:val="uk-UA" w:eastAsia="uk-UA"/>
        </w:rPr>
        <w:t>26</w:t>
      </w:r>
      <w:r w:rsidRPr="00F36E3C">
        <w:rPr>
          <w:rFonts w:ascii="Times New Roman" w:eastAsia="Times New Roman" w:hAnsi="Times New Roman" w:cs="Times New Roman"/>
          <w:color w:val="000000" w:themeColor="text1"/>
          <w:sz w:val="26"/>
          <w:szCs w:val="26"/>
          <w:lang w:val="uk-UA" w:eastAsia="uk-UA"/>
        </w:rPr>
        <w:t xml:space="preserve"> </w:t>
      </w:r>
      <w:r w:rsidR="00923CE3" w:rsidRPr="00F36E3C">
        <w:rPr>
          <w:rFonts w:ascii="Times New Roman" w:eastAsia="Times New Roman" w:hAnsi="Times New Roman" w:cs="Times New Roman"/>
          <w:color w:val="000000" w:themeColor="text1"/>
          <w:sz w:val="26"/>
          <w:szCs w:val="26"/>
          <w:lang w:val="uk-UA" w:eastAsia="uk-UA"/>
        </w:rPr>
        <w:t>травня</w:t>
      </w:r>
      <w:r w:rsidRPr="00F36E3C">
        <w:rPr>
          <w:rFonts w:ascii="Times New Roman" w:eastAsia="Times New Roman" w:hAnsi="Times New Roman" w:cs="Times New Roman"/>
          <w:color w:val="000000" w:themeColor="text1"/>
          <w:sz w:val="26"/>
          <w:szCs w:val="26"/>
          <w:lang w:val="uk-UA" w:eastAsia="uk-UA"/>
        </w:rPr>
        <w:t xml:space="preserve"> </w:t>
      </w:r>
      <w:r w:rsidR="00236B05" w:rsidRPr="00F36E3C">
        <w:rPr>
          <w:rFonts w:ascii="Times New Roman" w:eastAsia="Times New Roman" w:hAnsi="Times New Roman" w:cs="Times New Roman"/>
          <w:color w:val="000000" w:themeColor="text1"/>
          <w:sz w:val="26"/>
          <w:szCs w:val="26"/>
          <w:lang w:val="uk-UA" w:eastAsia="uk-UA"/>
        </w:rPr>
        <w:t>202</w:t>
      </w:r>
      <w:r w:rsidR="00923CE3" w:rsidRPr="00F36E3C">
        <w:rPr>
          <w:rFonts w:ascii="Times New Roman" w:eastAsia="Times New Roman" w:hAnsi="Times New Roman" w:cs="Times New Roman"/>
          <w:color w:val="000000" w:themeColor="text1"/>
          <w:sz w:val="26"/>
          <w:szCs w:val="26"/>
          <w:lang w:val="uk-UA" w:eastAsia="uk-UA"/>
        </w:rPr>
        <w:t>5</w:t>
      </w:r>
      <w:r w:rsidR="00236B05" w:rsidRPr="00F36E3C">
        <w:rPr>
          <w:rFonts w:ascii="Times New Roman" w:eastAsia="Times New Roman" w:hAnsi="Times New Roman" w:cs="Times New Roman"/>
          <w:color w:val="000000" w:themeColor="text1"/>
          <w:sz w:val="26"/>
          <w:szCs w:val="26"/>
          <w:lang w:val="uk-UA" w:eastAsia="uk-UA"/>
        </w:rPr>
        <w:t xml:space="preserve"> року №</w:t>
      </w:r>
      <w:r w:rsidR="00923CE3" w:rsidRPr="00F36E3C">
        <w:rPr>
          <w:rFonts w:ascii="Times New Roman" w:eastAsia="Times New Roman" w:hAnsi="Times New Roman" w:cs="Times New Roman"/>
          <w:color w:val="000000" w:themeColor="text1"/>
          <w:sz w:val="26"/>
          <w:szCs w:val="26"/>
          <w:lang w:val="uk-UA" w:eastAsia="uk-UA"/>
        </w:rPr>
        <w:t xml:space="preserve"> </w:t>
      </w:r>
      <w:r w:rsidR="00FA0D99" w:rsidRPr="00F36E3C">
        <w:rPr>
          <w:rFonts w:ascii="Times New Roman" w:eastAsia="Times New Roman" w:hAnsi="Times New Roman" w:cs="Times New Roman"/>
          <w:color w:val="000000" w:themeColor="text1"/>
          <w:sz w:val="26"/>
          <w:szCs w:val="26"/>
          <w:lang w:val="uk-UA" w:eastAsia="uk-UA"/>
        </w:rPr>
        <w:t>89</w:t>
      </w:r>
      <w:r w:rsidR="003B7F99" w:rsidRPr="00F36E3C">
        <w:rPr>
          <w:rFonts w:ascii="Times New Roman" w:eastAsia="Times New Roman" w:hAnsi="Times New Roman" w:cs="Times New Roman"/>
          <w:color w:val="000000" w:themeColor="text1"/>
          <w:sz w:val="26"/>
          <w:szCs w:val="26"/>
          <w:lang w:val="uk-UA" w:eastAsia="uk-UA"/>
        </w:rPr>
        <w:t>0</w:t>
      </w:r>
      <w:r w:rsidR="00923CE3" w:rsidRPr="00F36E3C">
        <w:rPr>
          <w:rFonts w:ascii="Times New Roman" w:eastAsia="Times New Roman" w:hAnsi="Times New Roman" w:cs="Times New Roman"/>
          <w:color w:val="000000" w:themeColor="text1"/>
          <w:sz w:val="26"/>
          <w:szCs w:val="26"/>
          <w:lang w:val="uk-UA" w:eastAsia="uk-UA"/>
        </w:rPr>
        <w:t xml:space="preserve">/дс-25 про відмову </w:t>
      </w:r>
      <w:r w:rsidR="003B7F99" w:rsidRPr="00F36E3C">
        <w:rPr>
          <w:rFonts w:ascii="Times New Roman" w:eastAsia="Times New Roman" w:hAnsi="Times New Roman" w:cs="Times New Roman"/>
          <w:color w:val="000000" w:themeColor="text1"/>
          <w:sz w:val="26"/>
          <w:szCs w:val="26"/>
          <w:lang w:val="uk-UA" w:eastAsia="uk-UA"/>
        </w:rPr>
        <w:t xml:space="preserve">Горбачу Андрію Миколайовичу </w:t>
      </w:r>
      <w:r w:rsidR="00923CE3" w:rsidRPr="00F36E3C">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w:t>
      </w:r>
      <w:r w:rsidR="00953B5B" w:rsidRPr="00F36E3C">
        <w:rPr>
          <w:rFonts w:ascii="Times New Roman" w:eastAsia="Times New Roman" w:hAnsi="Times New Roman" w:cs="Times New Roman"/>
          <w:color w:val="000000" w:themeColor="text1"/>
          <w:sz w:val="26"/>
          <w:szCs w:val="26"/>
          <w:lang w:val="uk-UA" w:eastAsia="uk-UA"/>
        </w:rPr>
        <w:t xml:space="preserve"> </w:t>
      </w:r>
      <w:r w:rsidR="00923CE3" w:rsidRPr="00F36E3C">
        <w:rPr>
          <w:rFonts w:ascii="Times New Roman" w:eastAsia="Times New Roman" w:hAnsi="Times New Roman" w:cs="Times New Roman"/>
          <w:color w:val="000000" w:themeColor="text1"/>
          <w:sz w:val="26"/>
          <w:szCs w:val="26"/>
          <w:lang w:val="uk-UA" w:eastAsia="uk-UA"/>
        </w:rPr>
        <w:t>від 11 грудня 2024 року № 366/зп-24,</w:t>
      </w:r>
    </w:p>
    <w:p w:rsidR="002105E8" w:rsidRPr="00F36E3C" w:rsidRDefault="002105E8" w:rsidP="008424BE">
      <w:pPr>
        <w:autoSpaceDE w:val="0"/>
        <w:autoSpaceDN w:val="0"/>
        <w:adjustRightInd w:val="0"/>
        <w:spacing w:after="0"/>
        <w:rPr>
          <w:rFonts w:ascii="Times New Roman" w:hAnsi="Times New Roman" w:cs="Times New Roman"/>
          <w:bCs/>
          <w:sz w:val="26"/>
          <w:szCs w:val="26"/>
          <w:lang w:val="uk-UA"/>
        </w:rPr>
      </w:pPr>
    </w:p>
    <w:p w:rsidR="008120AE" w:rsidRPr="00F36E3C" w:rsidRDefault="008120AE" w:rsidP="008424BE">
      <w:pPr>
        <w:autoSpaceDE w:val="0"/>
        <w:autoSpaceDN w:val="0"/>
        <w:adjustRightInd w:val="0"/>
        <w:spacing w:after="0"/>
        <w:jc w:val="center"/>
        <w:rPr>
          <w:rFonts w:ascii="Times New Roman" w:hAnsi="Times New Roman" w:cs="Times New Roman"/>
          <w:bCs/>
          <w:sz w:val="26"/>
          <w:szCs w:val="26"/>
          <w:lang w:val="uk-UA"/>
        </w:rPr>
      </w:pPr>
      <w:r w:rsidRPr="00F36E3C">
        <w:rPr>
          <w:rFonts w:ascii="Times New Roman" w:hAnsi="Times New Roman" w:cs="Times New Roman"/>
          <w:bCs/>
          <w:sz w:val="26"/>
          <w:szCs w:val="26"/>
          <w:lang w:val="uk-UA"/>
        </w:rPr>
        <w:t>встановила:</w:t>
      </w:r>
    </w:p>
    <w:p w:rsidR="008120AE" w:rsidRPr="00F36E3C" w:rsidRDefault="008120AE" w:rsidP="008424BE">
      <w:pPr>
        <w:autoSpaceDE w:val="0"/>
        <w:autoSpaceDN w:val="0"/>
        <w:adjustRightInd w:val="0"/>
        <w:spacing w:after="0"/>
        <w:jc w:val="center"/>
        <w:rPr>
          <w:rFonts w:ascii="Times New Roman" w:hAnsi="Times New Roman" w:cs="Times New Roman"/>
          <w:b/>
          <w:bCs/>
          <w:sz w:val="26"/>
          <w:szCs w:val="26"/>
          <w:lang w:val="uk-UA"/>
        </w:rPr>
      </w:pPr>
    </w:p>
    <w:p w:rsidR="00813147" w:rsidRPr="00F36E3C" w:rsidRDefault="006041BC"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F36E3C" w:rsidRDefault="00952E9B"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Зая</w:t>
      </w:r>
      <w:r w:rsidR="0060277C" w:rsidRPr="00F36E3C">
        <w:rPr>
          <w:rFonts w:ascii="Times New Roman" w:hAnsi="Times New Roman" w:cs="Times New Roman"/>
          <w:bCs/>
          <w:sz w:val="26"/>
          <w:szCs w:val="26"/>
          <w:lang w:val="uk-UA"/>
        </w:rPr>
        <w:t xml:space="preserve">ву про участь у </w:t>
      </w:r>
      <w:r w:rsidR="00831514" w:rsidRPr="00F36E3C">
        <w:rPr>
          <w:rFonts w:ascii="Times New Roman" w:hAnsi="Times New Roman" w:cs="Times New Roman"/>
          <w:bCs/>
          <w:sz w:val="26"/>
          <w:szCs w:val="26"/>
          <w:lang w:val="uk-UA"/>
        </w:rPr>
        <w:t xml:space="preserve">Доборі подав </w:t>
      </w:r>
      <w:r w:rsidR="003B7F99" w:rsidRPr="00F36E3C">
        <w:rPr>
          <w:rFonts w:ascii="Times New Roman" w:hAnsi="Times New Roman" w:cs="Times New Roman"/>
          <w:bCs/>
          <w:sz w:val="26"/>
          <w:szCs w:val="26"/>
          <w:lang w:val="uk-UA"/>
        </w:rPr>
        <w:t>Горбач Андрій Миколайович</w:t>
      </w:r>
      <w:r w:rsidR="002F0044" w:rsidRPr="00F36E3C">
        <w:rPr>
          <w:rFonts w:ascii="Times New Roman" w:hAnsi="Times New Roman" w:cs="Times New Roman"/>
          <w:bCs/>
          <w:sz w:val="26"/>
          <w:szCs w:val="26"/>
          <w:lang w:val="uk-UA"/>
        </w:rPr>
        <w:t>.</w:t>
      </w:r>
    </w:p>
    <w:p w:rsidR="002F0044" w:rsidRPr="00F36E3C" w:rsidRDefault="002F0044"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Рішенням </w:t>
      </w:r>
      <w:r w:rsidR="00446518" w:rsidRPr="00F36E3C">
        <w:rPr>
          <w:rFonts w:ascii="Times New Roman" w:hAnsi="Times New Roman" w:cs="Times New Roman"/>
          <w:bCs/>
          <w:sz w:val="26"/>
          <w:szCs w:val="26"/>
          <w:lang w:val="uk-UA"/>
        </w:rPr>
        <w:t xml:space="preserve">Вищої кваліфікаційної комісії суддів України від </w:t>
      </w:r>
      <w:r w:rsidR="006A4DEC" w:rsidRPr="00F36E3C">
        <w:rPr>
          <w:rFonts w:ascii="Times New Roman" w:hAnsi="Times New Roman" w:cs="Times New Roman"/>
          <w:bCs/>
          <w:sz w:val="26"/>
          <w:szCs w:val="26"/>
          <w:lang w:val="uk-UA"/>
        </w:rPr>
        <w:t>26</w:t>
      </w:r>
      <w:r w:rsidR="00446518" w:rsidRPr="00F36E3C">
        <w:rPr>
          <w:rFonts w:ascii="Times New Roman" w:hAnsi="Times New Roman" w:cs="Times New Roman"/>
          <w:bCs/>
          <w:sz w:val="26"/>
          <w:szCs w:val="26"/>
          <w:lang w:val="uk-UA"/>
        </w:rPr>
        <w:t xml:space="preserve"> </w:t>
      </w:r>
      <w:r w:rsidR="006041BC" w:rsidRPr="00F36E3C">
        <w:rPr>
          <w:rFonts w:ascii="Times New Roman" w:hAnsi="Times New Roman" w:cs="Times New Roman"/>
          <w:bCs/>
          <w:sz w:val="26"/>
          <w:szCs w:val="26"/>
          <w:lang w:val="uk-UA"/>
        </w:rPr>
        <w:t>травня</w:t>
      </w:r>
      <w:r w:rsidR="00446518" w:rsidRPr="00F36E3C">
        <w:rPr>
          <w:rFonts w:ascii="Times New Roman" w:hAnsi="Times New Roman" w:cs="Times New Roman"/>
          <w:bCs/>
          <w:sz w:val="26"/>
          <w:szCs w:val="26"/>
          <w:lang w:val="uk-UA"/>
        </w:rPr>
        <w:t xml:space="preserve"> 202</w:t>
      </w:r>
      <w:r w:rsidR="006041BC" w:rsidRPr="00F36E3C">
        <w:rPr>
          <w:rFonts w:ascii="Times New Roman" w:hAnsi="Times New Roman" w:cs="Times New Roman"/>
          <w:bCs/>
          <w:sz w:val="26"/>
          <w:szCs w:val="26"/>
          <w:lang w:val="uk-UA"/>
        </w:rPr>
        <w:t>5</w:t>
      </w:r>
      <w:r w:rsidR="00446518" w:rsidRPr="00F36E3C">
        <w:rPr>
          <w:rFonts w:ascii="Times New Roman" w:hAnsi="Times New Roman" w:cs="Times New Roman"/>
          <w:bCs/>
          <w:sz w:val="26"/>
          <w:szCs w:val="26"/>
          <w:lang w:val="uk-UA"/>
        </w:rPr>
        <w:t xml:space="preserve"> року</w:t>
      </w:r>
      <w:r w:rsidR="009A26B4" w:rsidRPr="00F36E3C">
        <w:rPr>
          <w:rFonts w:ascii="Times New Roman" w:hAnsi="Times New Roman" w:cs="Times New Roman"/>
          <w:bCs/>
          <w:sz w:val="26"/>
          <w:szCs w:val="26"/>
          <w:lang w:val="uk-UA"/>
        </w:rPr>
        <w:t xml:space="preserve"> </w:t>
      </w:r>
      <w:r w:rsidR="00446518" w:rsidRPr="00F36E3C">
        <w:rPr>
          <w:rFonts w:ascii="Times New Roman" w:hAnsi="Times New Roman" w:cs="Times New Roman"/>
          <w:bCs/>
          <w:sz w:val="26"/>
          <w:szCs w:val="26"/>
          <w:lang w:val="uk-UA"/>
        </w:rPr>
        <w:t xml:space="preserve">№ </w:t>
      </w:r>
      <w:r w:rsidR="00392B0F" w:rsidRPr="00F36E3C">
        <w:rPr>
          <w:rFonts w:ascii="Times New Roman" w:hAnsi="Times New Roman" w:cs="Times New Roman"/>
          <w:bCs/>
          <w:sz w:val="26"/>
          <w:szCs w:val="26"/>
          <w:lang w:val="uk-UA"/>
        </w:rPr>
        <w:t>89</w:t>
      </w:r>
      <w:r w:rsidR="003B7F99" w:rsidRPr="00F36E3C">
        <w:rPr>
          <w:rFonts w:ascii="Times New Roman" w:hAnsi="Times New Roman" w:cs="Times New Roman"/>
          <w:bCs/>
          <w:sz w:val="26"/>
          <w:szCs w:val="26"/>
          <w:lang w:val="uk-UA"/>
        </w:rPr>
        <w:t>0</w:t>
      </w:r>
      <w:r w:rsidR="006041BC" w:rsidRPr="00F36E3C">
        <w:rPr>
          <w:rFonts w:ascii="Times New Roman" w:hAnsi="Times New Roman" w:cs="Times New Roman"/>
          <w:bCs/>
          <w:sz w:val="26"/>
          <w:szCs w:val="26"/>
          <w:lang w:val="uk-UA"/>
        </w:rPr>
        <w:t xml:space="preserve">/дс-25 відмовлено </w:t>
      </w:r>
      <w:r w:rsidR="003B7F99" w:rsidRPr="00F36E3C">
        <w:rPr>
          <w:rFonts w:ascii="Times New Roman" w:eastAsia="Times New Roman" w:hAnsi="Times New Roman" w:cs="Times New Roman"/>
          <w:color w:val="000000" w:themeColor="text1"/>
          <w:sz w:val="26"/>
          <w:szCs w:val="26"/>
          <w:lang w:val="uk-UA" w:eastAsia="uk-UA"/>
        </w:rPr>
        <w:t xml:space="preserve">Горбачу А.М. </w:t>
      </w:r>
      <w:r w:rsidR="006041BC" w:rsidRPr="00F36E3C">
        <w:rPr>
          <w:rFonts w:ascii="Times New Roman" w:hAnsi="Times New Roman" w:cs="Times New Roman"/>
          <w:bCs/>
          <w:sz w:val="26"/>
          <w:szCs w:val="26"/>
          <w:lang w:val="uk-UA"/>
        </w:rPr>
        <w:t>в допуску до участі в доборі на посаду судді місцевого суду, оголошеному рішенням Комісії від 11 грудня 2024 року</w:t>
      </w:r>
      <w:r w:rsidR="00953B5B" w:rsidRPr="00F36E3C">
        <w:rPr>
          <w:rFonts w:ascii="Times New Roman" w:hAnsi="Times New Roman" w:cs="Times New Roman"/>
          <w:bCs/>
          <w:sz w:val="26"/>
          <w:szCs w:val="26"/>
          <w:lang w:val="uk-UA"/>
        </w:rPr>
        <w:t xml:space="preserve"> </w:t>
      </w:r>
      <w:r w:rsidR="006041BC" w:rsidRPr="00F36E3C">
        <w:rPr>
          <w:rFonts w:ascii="Times New Roman" w:hAnsi="Times New Roman" w:cs="Times New Roman"/>
          <w:bCs/>
          <w:sz w:val="26"/>
          <w:szCs w:val="26"/>
          <w:lang w:val="uk-UA"/>
        </w:rPr>
        <w:t>№ 366/зп-24</w:t>
      </w:r>
      <w:r w:rsidR="00CE2A84" w:rsidRPr="00F36E3C">
        <w:rPr>
          <w:rFonts w:ascii="Times New Roman" w:hAnsi="Times New Roman" w:cs="Times New Roman"/>
          <w:bCs/>
          <w:sz w:val="26"/>
          <w:szCs w:val="26"/>
          <w:lang w:val="uk-UA"/>
        </w:rPr>
        <w:t xml:space="preserve">, у зв’язку з неподанням </w:t>
      </w:r>
      <w:r w:rsidR="00104CB1" w:rsidRPr="00F36E3C">
        <w:rPr>
          <w:rFonts w:ascii="Times New Roman" w:hAnsi="Times New Roman" w:cs="Times New Roman"/>
          <w:bCs/>
          <w:sz w:val="26"/>
          <w:szCs w:val="26"/>
          <w:lang w:val="uk-UA"/>
        </w:rPr>
        <w:t>усіх документів, визначених частиною першою статті 72 Закону</w:t>
      </w:r>
      <w:r w:rsidR="001E4E7E" w:rsidRPr="00F36E3C">
        <w:rPr>
          <w:rFonts w:ascii="Times New Roman" w:hAnsi="Times New Roman" w:cs="Times New Roman"/>
          <w:sz w:val="26"/>
          <w:szCs w:val="26"/>
        </w:rPr>
        <w:t xml:space="preserve"> </w:t>
      </w:r>
      <w:r w:rsidR="001E4E7E" w:rsidRPr="00F36E3C">
        <w:rPr>
          <w:rFonts w:ascii="Times New Roman" w:hAnsi="Times New Roman" w:cs="Times New Roman"/>
          <w:bCs/>
          <w:sz w:val="26"/>
          <w:szCs w:val="26"/>
          <w:lang w:val="uk-UA"/>
        </w:rPr>
        <w:t>України «Про судоустрій і статус суддів» (далі – Закон)</w:t>
      </w:r>
      <w:r w:rsidR="00104CB1" w:rsidRPr="00F36E3C">
        <w:rPr>
          <w:rFonts w:ascii="Times New Roman" w:hAnsi="Times New Roman" w:cs="Times New Roman"/>
          <w:bCs/>
          <w:sz w:val="26"/>
          <w:szCs w:val="26"/>
          <w:lang w:val="uk-UA"/>
        </w:rPr>
        <w:t>, а саме відсутністю автобіографії.</w:t>
      </w:r>
    </w:p>
    <w:p w:rsidR="00BD75FB" w:rsidRPr="00F36E3C" w:rsidRDefault="007C1C0A"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В</w:t>
      </w:r>
      <w:r w:rsidR="00F3125E" w:rsidRPr="00F36E3C">
        <w:rPr>
          <w:rFonts w:ascii="Times New Roman" w:hAnsi="Times New Roman" w:cs="Times New Roman"/>
          <w:bCs/>
          <w:sz w:val="26"/>
          <w:szCs w:val="26"/>
          <w:lang w:val="uk-UA"/>
        </w:rPr>
        <w:t xml:space="preserve">ід </w:t>
      </w:r>
      <w:r w:rsidR="003B7F99" w:rsidRPr="00F36E3C">
        <w:rPr>
          <w:rFonts w:ascii="Times New Roman" w:eastAsia="Times New Roman" w:hAnsi="Times New Roman" w:cs="Times New Roman"/>
          <w:sz w:val="26"/>
          <w:szCs w:val="26"/>
          <w:lang w:val="uk-UA" w:eastAsia="uk-UA"/>
        </w:rPr>
        <w:t>Горбача Андрія Миколайовича 04</w:t>
      </w:r>
      <w:r w:rsidR="00953B5B" w:rsidRPr="00F36E3C">
        <w:rPr>
          <w:rFonts w:ascii="Times New Roman" w:eastAsia="Times New Roman" w:hAnsi="Times New Roman" w:cs="Times New Roman"/>
          <w:sz w:val="26"/>
          <w:szCs w:val="26"/>
          <w:lang w:val="uk-UA" w:eastAsia="uk-UA"/>
        </w:rPr>
        <w:t xml:space="preserve"> </w:t>
      </w:r>
      <w:r w:rsidR="003B7F99" w:rsidRPr="00F36E3C">
        <w:rPr>
          <w:rFonts w:ascii="Times New Roman" w:eastAsia="Times New Roman" w:hAnsi="Times New Roman" w:cs="Times New Roman"/>
          <w:sz w:val="26"/>
          <w:szCs w:val="26"/>
          <w:lang w:val="uk-UA" w:eastAsia="uk-UA"/>
        </w:rPr>
        <w:t>червня</w:t>
      </w:r>
      <w:r w:rsidR="0077680F" w:rsidRPr="00F36E3C">
        <w:rPr>
          <w:rFonts w:ascii="Times New Roman" w:hAnsi="Times New Roman" w:cs="Times New Roman"/>
          <w:bCs/>
          <w:sz w:val="26"/>
          <w:szCs w:val="26"/>
          <w:lang w:val="uk-UA"/>
        </w:rPr>
        <w:t xml:space="preserve"> 2025 року</w:t>
      </w:r>
      <w:r w:rsidRPr="00F36E3C">
        <w:rPr>
          <w:rFonts w:ascii="Times New Roman" w:hAnsi="Times New Roman" w:cs="Times New Roman"/>
          <w:bCs/>
          <w:sz w:val="26"/>
          <w:szCs w:val="26"/>
          <w:lang w:val="uk-UA"/>
        </w:rPr>
        <w:t xml:space="preserve"> </w:t>
      </w:r>
      <w:r w:rsidR="000A184A" w:rsidRPr="00F36E3C">
        <w:rPr>
          <w:rFonts w:ascii="Times New Roman" w:hAnsi="Times New Roman" w:cs="Times New Roman"/>
          <w:bCs/>
          <w:sz w:val="26"/>
          <w:szCs w:val="26"/>
          <w:lang w:val="uk-UA"/>
        </w:rPr>
        <w:t>надійш</w:t>
      </w:r>
      <w:r w:rsidR="003B7F99" w:rsidRPr="00F36E3C">
        <w:rPr>
          <w:rFonts w:ascii="Times New Roman" w:hAnsi="Times New Roman" w:cs="Times New Roman"/>
          <w:bCs/>
          <w:sz w:val="26"/>
          <w:szCs w:val="26"/>
          <w:lang w:val="uk-UA"/>
        </w:rPr>
        <w:t>ла</w:t>
      </w:r>
      <w:r w:rsidR="000A184A" w:rsidRPr="00F36E3C">
        <w:rPr>
          <w:rFonts w:ascii="Times New Roman" w:hAnsi="Times New Roman" w:cs="Times New Roman"/>
          <w:bCs/>
          <w:sz w:val="26"/>
          <w:szCs w:val="26"/>
          <w:lang w:val="uk-UA"/>
        </w:rPr>
        <w:t xml:space="preserve"> до К</w:t>
      </w:r>
      <w:r w:rsidR="00E904E5" w:rsidRPr="00F36E3C">
        <w:rPr>
          <w:rFonts w:ascii="Times New Roman" w:hAnsi="Times New Roman" w:cs="Times New Roman"/>
          <w:bCs/>
          <w:sz w:val="26"/>
          <w:szCs w:val="26"/>
          <w:lang w:val="uk-UA"/>
        </w:rPr>
        <w:t>омісії</w:t>
      </w:r>
      <w:r w:rsidR="00953B5B" w:rsidRPr="00F36E3C">
        <w:rPr>
          <w:rFonts w:ascii="Times New Roman" w:hAnsi="Times New Roman" w:cs="Times New Roman"/>
          <w:bCs/>
          <w:sz w:val="26"/>
          <w:szCs w:val="26"/>
          <w:lang w:val="uk-UA"/>
        </w:rPr>
        <w:t xml:space="preserve"> </w:t>
      </w:r>
      <w:r w:rsidR="003B7F99" w:rsidRPr="00F36E3C">
        <w:rPr>
          <w:rFonts w:ascii="Times New Roman" w:hAnsi="Times New Roman" w:cs="Times New Roman"/>
          <w:bCs/>
          <w:sz w:val="26"/>
          <w:szCs w:val="26"/>
          <w:lang w:val="uk-UA"/>
        </w:rPr>
        <w:t>заява</w:t>
      </w:r>
      <w:r w:rsidR="000A184A" w:rsidRPr="00F36E3C">
        <w:rPr>
          <w:rFonts w:ascii="Times New Roman" w:hAnsi="Times New Roman" w:cs="Times New Roman"/>
          <w:bCs/>
          <w:sz w:val="26"/>
          <w:szCs w:val="26"/>
          <w:lang w:val="uk-UA"/>
        </w:rPr>
        <w:t>, в як</w:t>
      </w:r>
      <w:r w:rsidR="003B7F99" w:rsidRPr="00F36E3C">
        <w:rPr>
          <w:rFonts w:ascii="Times New Roman" w:hAnsi="Times New Roman" w:cs="Times New Roman"/>
          <w:bCs/>
          <w:sz w:val="26"/>
          <w:szCs w:val="26"/>
          <w:lang w:val="uk-UA"/>
        </w:rPr>
        <w:t>ій</w:t>
      </w:r>
      <w:r w:rsidR="000A184A" w:rsidRPr="00F36E3C">
        <w:rPr>
          <w:rFonts w:ascii="Times New Roman" w:hAnsi="Times New Roman" w:cs="Times New Roman"/>
          <w:bCs/>
          <w:sz w:val="26"/>
          <w:szCs w:val="26"/>
          <w:lang w:val="uk-UA"/>
        </w:rPr>
        <w:t xml:space="preserve"> він проси</w:t>
      </w:r>
      <w:r w:rsidR="00953B5B" w:rsidRPr="00F36E3C">
        <w:rPr>
          <w:rFonts w:ascii="Times New Roman" w:hAnsi="Times New Roman" w:cs="Times New Roman"/>
          <w:bCs/>
          <w:sz w:val="26"/>
          <w:szCs w:val="26"/>
          <w:lang w:val="uk-UA"/>
        </w:rPr>
        <w:t>ть</w:t>
      </w:r>
      <w:r w:rsidR="000A184A" w:rsidRPr="00F36E3C">
        <w:rPr>
          <w:rFonts w:ascii="Times New Roman" w:hAnsi="Times New Roman" w:cs="Times New Roman"/>
          <w:bCs/>
          <w:sz w:val="26"/>
          <w:szCs w:val="26"/>
          <w:lang w:val="uk-UA"/>
        </w:rPr>
        <w:t xml:space="preserve"> </w:t>
      </w:r>
      <w:r w:rsidR="00F22627" w:rsidRPr="00F36E3C">
        <w:rPr>
          <w:rFonts w:ascii="Times New Roman" w:hAnsi="Times New Roman" w:cs="Times New Roman"/>
          <w:bCs/>
          <w:sz w:val="26"/>
          <w:szCs w:val="26"/>
          <w:lang w:val="uk-UA"/>
        </w:rPr>
        <w:t xml:space="preserve">переглянути рішення, прийняте Комісією </w:t>
      </w:r>
      <w:r w:rsidR="006A4DEC" w:rsidRPr="00F36E3C">
        <w:rPr>
          <w:rFonts w:ascii="Times New Roman" w:hAnsi="Times New Roman" w:cs="Times New Roman"/>
          <w:bCs/>
          <w:sz w:val="26"/>
          <w:szCs w:val="26"/>
          <w:lang w:val="uk-UA"/>
        </w:rPr>
        <w:t>26</w:t>
      </w:r>
      <w:r w:rsidR="00F22627" w:rsidRPr="00F36E3C">
        <w:rPr>
          <w:rFonts w:ascii="Times New Roman" w:hAnsi="Times New Roman" w:cs="Times New Roman"/>
          <w:bCs/>
          <w:sz w:val="26"/>
          <w:szCs w:val="26"/>
          <w:lang w:val="uk-UA"/>
        </w:rPr>
        <w:t xml:space="preserve"> травня 2025 року</w:t>
      </w:r>
      <w:r w:rsidR="008A7352" w:rsidRPr="00F36E3C">
        <w:rPr>
          <w:rFonts w:ascii="Times New Roman" w:hAnsi="Times New Roman" w:cs="Times New Roman"/>
          <w:bCs/>
          <w:sz w:val="26"/>
          <w:szCs w:val="26"/>
          <w:lang w:val="uk-UA"/>
        </w:rPr>
        <w:t>,</w:t>
      </w:r>
      <w:r w:rsidR="00F22627" w:rsidRPr="00F36E3C">
        <w:rPr>
          <w:rFonts w:ascii="Times New Roman" w:hAnsi="Times New Roman" w:cs="Times New Roman"/>
          <w:bCs/>
          <w:sz w:val="26"/>
          <w:szCs w:val="26"/>
          <w:lang w:val="uk-UA"/>
        </w:rPr>
        <w:t xml:space="preserve"> та допустити </w:t>
      </w:r>
      <w:r w:rsidR="004B6AB8" w:rsidRPr="00F36E3C">
        <w:rPr>
          <w:rFonts w:ascii="Times New Roman" w:hAnsi="Times New Roman" w:cs="Times New Roman"/>
          <w:bCs/>
          <w:sz w:val="26"/>
          <w:szCs w:val="26"/>
          <w:lang w:val="uk-UA"/>
        </w:rPr>
        <w:t xml:space="preserve">до </w:t>
      </w:r>
      <w:r w:rsidR="00392B0F" w:rsidRPr="00F36E3C">
        <w:rPr>
          <w:rFonts w:ascii="Times New Roman" w:hAnsi="Times New Roman" w:cs="Times New Roman"/>
          <w:bCs/>
          <w:sz w:val="26"/>
          <w:szCs w:val="26"/>
          <w:lang w:val="uk-UA"/>
        </w:rPr>
        <w:t>участі в Д</w:t>
      </w:r>
      <w:r w:rsidR="00F22627" w:rsidRPr="00F36E3C">
        <w:rPr>
          <w:rFonts w:ascii="Times New Roman" w:hAnsi="Times New Roman" w:cs="Times New Roman"/>
          <w:bCs/>
          <w:sz w:val="26"/>
          <w:szCs w:val="26"/>
          <w:lang w:val="uk-UA"/>
        </w:rPr>
        <w:t>обор</w:t>
      </w:r>
      <w:r w:rsidR="00392B0F" w:rsidRPr="00F36E3C">
        <w:rPr>
          <w:rFonts w:ascii="Times New Roman" w:hAnsi="Times New Roman" w:cs="Times New Roman"/>
          <w:bCs/>
          <w:sz w:val="26"/>
          <w:szCs w:val="26"/>
          <w:lang w:val="uk-UA"/>
        </w:rPr>
        <w:t>і</w:t>
      </w:r>
      <w:r w:rsidR="00F22627" w:rsidRPr="00F36E3C">
        <w:rPr>
          <w:rFonts w:ascii="Times New Roman" w:hAnsi="Times New Roman" w:cs="Times New Roman"/>
          <w:bCs/>
          <w:sz w:val="26"/>
          <w:szCs w:val="26"/>
          <w:lang w:val="uk-UA"/>
        </w:rPr>
        <w:t xml:space="preserve"> на посаду судді місцевого суду, оголошеного рішенням Комісії від 11 грудня 2024 року № 366/зп-24</w:t>
      </w:r>
      <w:r w:rsidR="00D95DEF" w:rsidRPr="00F36E3C">
        <w:rPr>
          <w:rFonts w:ascii="Times New Roman" w:hAnsi="Times New Roman" w:cs="Times New Roman"/>
          <w:bCs/>
          <w:sz w:val="26"/>
          <w:szCs w:val="26"/>
          <w:lang w:val="uk-UA"/>
        </w:rPr>
        <w:t xml:space="preserve"> (далі – Оголошення)</w:t>
      </w:r>
      <w:r w:rsidR="001E4E7E" w:rsidRPr="00F36E3C">
        <w:rPr>
          <w:rFonts w:ascii="Times New Roman" w:hAnsi="Times New Roman" w:cs="Times New Roman"/>
          <w:bCs/>
          <w:sz w:val="26"/>
          <w:szCs w:val="26"/>
          <w:lang w:val="uk-UA"/>
        </w:rPr>
        <w:t xml:space="preserve">. </w:t>
      </w:r>
      <w:r w:rsidR="0052688B" w:rsidRPr="00F36E3C">
        <w:rPr>
          <w:rFonts w:ascii="Times New Roman" w:hAnsi="Times New Roman" w:cs="Times New Roman"/>
          <w:bCs/>
          <w:sz w:val="26"/>
          <w:szCs w:val="26"/>
          <w:lang w:val="uk-UA"/>
        </w:rPr>
        <w:t>Проси</w:t>
      </w:r>
      <w:r w:rsidR="001E357D" w:rsidRPr="00F36E3C">
        <w:rPr>
          <w:rFonts w:ascii="Times New Roman" w:hAnsi="Times New Roman" w:cs="Times New Roman"/>
          <w:bCs/>
          <w:sz w:val="26"/>
          <w:szCs w:val="26"/>
          <w:lang w:val="uk-UA"/>
        </w:rPr>
        <w:t>ть</w:t>
      </w:r>
      <w:r w:rsidR="0052688B" w:rsidRPr="00F36E3C">
        <w:rPr>
          <w:rFonts w:ascii="Times New Roman" w:hAnsi="Times New Roman" w:cs="Times New Roman"/>
          <w:bCs/>
          <w:sz w:val="26"/>
          <w:szCs w:val="26"/>
          <w:lang w:val="uk-UA"/>
        </w:rPr>
        <w:t xml:space="preserve"> </w:t>
      </w:r>
      <w:r w:rsidR="001E357D" w:rsidRPr="00F36E3C">
        <w:rPr>
          <w:rFonts w:ascii="Times New Roman" w:hAnsi="Times New Roman" w:cs="Times New Roman"/>
          <w:bCs/>
          <w:sz w:val="26"/>
          <w:szCs w:val="26"/>
          <w:lang w:val="uk-UA"/>
        </w:rPr>
        <w:t>звернути увагу</w:t>
      </w:r>
      <w:r w:rsidR="0052688B" w:rsidRPr="00F36E3C">
        <w:rPr>
          <w:rFonts w:ascii="Times New Roman" w:hAnsi="Times New Roman" w:cs="Times New Roman"/>
          <w:bCs/>
          <w:sz w:val="26"/>
          <w:szCs w:val="26"/>
          <w:lang w:val="uk-UA"/>
        </w:rPr>
        <w:t xml:space="preserve">, що </w:t>
      </w:r>
      <w:r w:rsidR="003B7F99" w:rsidRPr="00F36E3C">
        <w:rPr>
          <w:rFonts w:ascii="Times New Roman" w:hAnsi="Times New Roman" w:cs="Times New Roman"/>
          <w:bCs/>
          <w:sz w:val="26"/>
          <w:szCs w:val="26"/>
          <w:lang w:val="uk-UA"/>
        </w:rPr>
        <w:t>наявність</w:t>
      </w:r>
      <w:r w:rsidR="00BD75FB" w:rsidRPr="00F36E3C">
        <w:rPr>
          <w:rFonts w:ascii="Times New Roman" w:hAnsi="Times New Roman" w:cs="Times New Roman"/>
          <w:bCs/>
          <w:sz w:val="26"/>
          <w:szCs w:val="26"/>
          <w:lang w:val="uk-UA"/>
        </w:rPr>
        <w:t xml:space="preserve"> автобіографії не є </w:t>
      </w:r>
      <w:r w:rsidR="003B7F99" w:rsidRPr="00F36E3C">
        <w:rPr>
          <w:rFonts w:ascii="Times New Roman" w:hAnsi="Times New Roman" w:cs="Times New Roman"/>
          <w:bCs/>
          <w:sz w:val="26"/>
          <w:szCs w:val="26"/>
          <w:lang w:val="uk-UA"/>
        </w:rPr>
        <w:t xml:space="preserve">обов’язковою вимогою в розумінні статей 69, 72 </w:t>
      </w:r>
      <w:r w:rsidR="003B7F99" w:rsidRPr="00F36E3C">
        <w:rPr>
          <w:rFonts w:ascii="Times New Roman" w:hAnsi="Times New Roman" w:cs="Times New Roman"/>
          <w:bCs/>
          <w:sz w:val="26"/>
          <w:szCs w:val="26"/>
          <w:lang w:val="uk-UA"/>
        </w:rPr>
        <w:lastRenderedPageBreak/>
        <w:t xml:space="preserve">Закону та </w:t>
      </w:r>
      <w:r w:rsidR="00BD75FB" w:rsidRPr="00F36E3C">
        <w:rPr>
          <w:rFonts w:ascii="Times New Roman" w:hAnsi="Times New Roman" w:cs="Times New Roman"/>
          <w:bCs/>
          <w:sz w:val="26"/>
          <w:szCs w:val="26"/>
          <w:lang w:val="uk-UA"/>
        </w:rPr>
        <w:t>суттєвим бар’єром для оцінки здібностей кандидата</w:t>
      </w:r>
      <w:r w:rsidR="001E357D" w:rsidRPr="00F36E3C">
        <w:rPr>
          <w:rFonts w:ascii="Times New Roman" w:hAnsi="Times New Roman" w:cs="Times New Roman"/>
          <w:bCs/>
          <w:sz w:val="26"/>
          <w:szCs w:val="26"/>
          <w:lang w:val="uk-UA"/>
        </w:rPr>
        <w:t>, без урахування можливості подальшого надання документа або загальної оцінки кандидатури</w:t>
      </w:r>
      <w:r w:rsidR="00BD75FB" w:rsidRPr="00F36E3C">
        <w:rPr>
          <w:rFonts w:ascii="Times New Roman" w:hAnsi="Times New Roman" w:cs="Times New Roman"/>
          <w:bCs/>
          <w:sz w:val="26"/>
          <w:szCs w:val="26"/>
          <w:lang w:val="uk-UA"/>
        </w:rPr>
        <w:t>.</w:t>
      </w:r>
    </w:p>
    <w:p w:rsidR="00285569" w:rsidRPr="00610852" w:rsidRDefault="003B7F99"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eastAsia="Times New Roman" w:hAnsi="Times New Roman" w:cs="Times New Roman"/>
          <w:sz w:val="26"/>
          <w:szCs w:val="26"/>
          <w:lang w:val="uk-UA" w:eastAsia="uk-UA"/>
        </w:rPr>
        <w:t xml:space="preserve">Горбача А.М. </w:t>
      </w:r>
      <w:r w:rsidR="00285569" w:rsidRPr="00610852">
        <w:rPr>
          <w:rFonts w:ascii="Times New Roman" w:hAnsi="Times New Roman" w:cs="Times New Roman"/>
          <w:bCs/>
          <w:sz w:val="26"/>
          <w:szCs w:val="26"/>
          <w:lang w:val="uk-UA"/>
        </w:rPr>
        <w:t>повідомлено про дату, час і місце проведення засідання Комісії належним чином, у засідання він прибув.</w:t>
      </w:r>
    </w:p>
    <w:p w:rsidR="0022360A" w:rsidRPr="00F36E3C" w:rsidRDefault="00934DA8"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Д</w:t>
      </w:r>
      <w:r w:rsidR="002F253A" w:rsidRPr="00F36E3C">
        <w:rPr>
          <w:rFonts w:ascii="Times New Roman" w:hAnsi="Times New Roman" w:cs="Times New Roman"/>
          <w:bCs/>
          <w:sz w:val="26"/>
          <w:szCs w:val="26"/>
          <w:lang w:val="uk-UA"/>
        </w:rPr>
        <w:t xml:space="preserve">ослідивши </w:t>
      </w:r>
      <w:r w:rsidR="003B7F99" w:rsidRPr="00F36E3C">
        <w:rPr>
          <w:rFonts w:ascii="Times New Roman" w:hAnsi="Times New Roman" w:cs="Times New Roman"/>
          <w:bCs/>
          <w:sz w:val="26"/>
          <w:szCs w:val="26"/>
          <w:lang w:val="uk-UA"/>
        </w:rPr>
        <w:t>заяву</w:t>
      </w:r>
      <w:r w:rsidR="002F253A" w:rsidRPr="00F36E3C">
        <w:rPr>
          <w:rFonts w:ascii="Times New Roman" w:hAnsi="Times New Roman" w:cs="Times New Roman"/>
          <w:bCs/>
          <w:sz w:val="26"/>
          <w:szCs w:val="26"/>
          <w:lang w:val="uk-UA"/>
        </w:rPr>
        <w:t xml:space="preserve"> </w:t>
      </w:r>
      <w:r w:rsidR="003B7F99" w:rsidRPr="00610852">
        <w:rPr>
          <w:rFonts w:ascii="Times New Roman" w:eastAsia="Times New Roman" w:hAnsi="Times New Roman" w:cs="Times New Roman"/>
          <w:sz w:val="26"/>
          <w:szCs w:val="26"/>
          <w:lang w:val="uk-UA" w:eastAsia="uk-UA"/>
        </w:rPr>
        <w:t>Горбача А.М.</w:t>
      </w:r>
      <w:r w:rsidR="00BD75FB" w:rsidRPr="00610852">
        <w:rPr>
          <w:rFonts w:ascii="Times New Roman" w:eastAsia="Times New Roman" w:hAnsi="Times New Roman" w:cs="Times New Roman"/>
          <w:sz w:val="26"/>
          <w:szCs w:val="26"/>
          <w:lang w:val="uk-UA" w:eastAsia="uk-UA"/>
        </w:rPr>
        <w:t>,</w:t>
      </w:r>
      <w:r w:rsidR="00610852" w:rsidRPr="00610852">
        <w:rPr>
          <w:rFonts w:ascii="Times New Roman" w:eastAsia="Times New Roman" w:hAnsi="Times New Roman" w:cs="Times New Roman"/>
          <w:sz w:val="26"/>
          <w:szCs w:val="26"/>
          <w:lang w:val="uk-UA" w:eastAsia="uk-UA"/>
        </w:rPr>
        <w:t xml:space="preserve"> </w:t>
      </w:r>
      <w:r w:rsidR="0060472B">
        <w:rPr>
          <w:rFonts w:ascii="Times New Roman" w:eastAsia="Times New Roman" w:hAnsi="Times New Roman" w:cs="Times New Roman"/>
          <w:sz w:val="26"/>
          <w:szCs w:val="26"/>
          <w:lang w:val="uk-UA" w:eastAsia="uk-UA"/>
        </w:rPr>
        <w:t xml:space="preserve">пояснення, отримані в процесі </w:t>
      </w:r>
      <w:r w:rsidR="00610852" w:rsidRPr="00610852">
        <w:rPr>
          <w:rFonts w:ascii="Times New Roman" w:eastAsia="Times New Roman" w:hAnsi="Times New Roman" w:cs="Times New Roman"/>
          <w:sz w:val="26"/>
          <w:szCs w:val="26"/>
          <w:lang w:val="uk-UA" w:eastAsia="uk-UA"/>
        </w:rPr>
        <w:t>засіданн</w:t>
      </w:r>
      <w:r w:rsidR="0060472B">
        <w:rPr>
          <w:rFonts w:ascii="Times New Roman" w:eastAsia="Times New Roman" w:hAnsi="Times New Roman" w:cs="Times New Roman"/>
          <w:sz w:val="26"/>
          <w:szCs w:val="26"/>
          <w:lang w:val="uk-UA" w:eastAsia="uk-UA"/>
        </w:rPr>
        <w:t>я</w:t>
      </w:r>
      <w:r w:rsidR="00610852" w:rsidRPr="00610852">
        <w:rPr>
          <w:rFonts w:ascii="Times New Roman" w:eastAsia="Times New Roman" w:hAnsi="Times New Roman" w:cs="Times New Roman"/>
          <w:i/>
          <w:sz w:val="26"/>
          <w:szCs w:val="26"/>
          <w:lang w:val="uk-UA" w:eastAsia="uk-UA"/>
        </w:rPr>
        <w:t>,</w:t>
      </w:r>
      <w:r w:rsidR="0060472B">
        <w:rPr>
          <w:rFonts w:ascii="Times New Roman" w:eastAsia="Times New Roman" w:hAnsi="Times New Roman" w:cs="Times New Roman"/>
          <w:i/>
          <w:sz w:val="26"/>
          <w:szCs w:val="26"/>
          <w:lang w:val="uk-UA" w:eastAsia="uk-UA"/>
        </w:rPr>
        <w:t xml:space="preserve"> </w:t>
      </w:r>
      <w:r w:rsidR="0060472B" w:rsidRPr="0060472B">
        <w:rPr>
          <w:rFonts w:ascii="Times New Roman" w:eastAsia="Times New Roman" w:hAnsi="Times New Roman" w:cs="Times New Roman"/>
          <w:sz w:val="26"/>
          <w:szCs w:val="26"/>
          <w:lang w:val="uk-UA" w:eastAsia="uk-UA"/>
        </w:rPr>
        <w:t>подані документи,</w:t>
      </w:r>
      <w:r w:rsidRPr="00610852">
        <w:rPr>
          <w:rFonts w:ascii="Times New Roman" w:hAnsi="Times New Roman" w:cs="Times New Roman"/>
          <w:bCs/>
          <w:sz w:val="26"/>
          <w:szCs w:val="26"/>
          <w:lang w:val="uk-UA"/>
        </w:rPr>
        <w:t xml:space="preserve"> заслухавши доповідача, Коміс</w:t>
      </w:r>
      <w:r w:rsidR="003E3E6D" w:rsidRPr="00610852">
        <w:rPr>
          <w:rFonts w:ascii="Times New Roman" w:hAnsi="Times New Roman" w:cs="Times New Roman"/>
          <w:bCs/>
          <w:sz w:val="26"/>
          <w:szCs w:val="26"/>
          <w:lang w:val="uk-UA"/>
        </w:rPr>
        <w:t>ія дійшла висновку</w:t>
      </w:r>
      <w:r w:rsidR="003E3E6D" w:rsidRPr="00F36E3C">
        <w:rPr>
          <w:rFonts w:ascii="Times New Roman" w:hAnsi="Times New Roman" w:cs="Times New Roman"/>
          <w:bCs/>
          <w:sz w:val="26"/>
          <w:szCs w:val="26"/>
          <w:lang w:val="uk-UA"/>
        </w:rPr>
        <w:t xml:space="preserve"> про відмову в</w:t>
      </w:r>
      <w:r w:rsidRPr="00F36E3C">
        <w:rPr>
          <w:rFonts w:ascii="Times New Roman" w:hAnsi="Times New Roman" w:cs="Times New Roman"/>
          <w:bCs/>
          <w:sz w:val="26"/>
          <w:szCs w:val="26"/>
          <w:lang w:val="uk-UA"/>
        </w:rPr>
        <w:t xml:space="preserve"> задоволенні з</w:t>
      </w:r>
      <w:r w:rsidR="00CC25C0" w:rsidRPr="00F36E3C">
        <w:rPr>
          <w:rFonts w:ascii="Times New Roman" w:hAnsi="Times New Roman" w:cs="Times New Roman"/>
          <w:bCs/>
          <w:sz w:val="26"/>
          <w:szCs w:val="26"/>
          <w:lang w:val="uk-UA"/>
        </w:rPr>
        <w:t>вернення</w:t>
      </w:r>
      <w:r w:rsidRPr="00F36E3C">
        <w:rPr>
          <w:rFonts w:ascii="Times New Roman" w:hAnsi="Times New Roman" w:cs="Times New Roman"/>
          <w:bCs/>
          <w:sz w:val="26"/>
          <w:szCs w:val="26"/>
          <w:lang w:val="uk-UA"/>
        </w:rPr>
        <w:t xml:space="preserve"> з огляду на таке.</w:t>
      </w:r>
    </w:p>
    <w:p w:rsidR="00B4206B" w:rsidRPr="00F36E3C" w:rsidRDefault="00B4206B"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Відповідно до частини четвертої статті 101 Закону</w:t>
      </w:r>
      <w:r w:rsidR="002F7FC8" w:rsidRPr="00F36E3C">
        <w:rPr>
          <w:rFonts w:ascii="Times New Roman" w:hAnsi="Times New Roman" w:cs="Times New Roman"/>
          <w:bCs/>
          <w:sz w:val="26"/>
          <w:szCs w:val="26"/>
          <w:lang w:val="uk-UA"/>
        </w:rPr>
        <w:t xml:space="preserve"> </w:t>
      </w:r>
      <w:r w:rsidRPr="00F36E3C">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F36E3C" w:rsidRDefault="00411FFC" w:rsidP="008424BE">
      <w:pPr>
        <w:pStyle w:val="rvps2"/>
        <w:shd w:val="clear" w:color="auto" w:fill="FFFFFF"/>
        <w:spacing w:before="0" w:beforeAutospacing="0" w:after="0" w:afterAutospacing="0" w:line="276" w:lineRule="auto"/>
        <w:ind w:firstLine="709"/>
        <w:jc w:val="both"/>
        <w:rPr>
          <w:sz w:val="26"/>
          <w:szCs w:val="26"/>
          <w:shd w:val="clear" w:color="auto" w:fill="FFFFFF"/>
        </w:rPr>
      </w:pPr>
      <w:r w:rsidRPr="00F36E3C">
        <w:rPr>
          <w:rStyle w:val="ac"/>
          <w:b w:val="0"/>
          <w:sz w:val="26"/>
          <w:szCs w:val="26"/>
          <w:shd w:val="clear" w:color="auto" w:fill="FFFFFF"/>
        </w:rPr>
        <w:t xml:space="preserve">Пунктом 10 частини першої статті 72 Закону визначено, що </w:t>
      </w:r>
      <w:r w:rsidRPr="00F36E3C">
        <w:rPr>
          <w:sz w:val="26"/>
          <w:szCs w:val="26"/>
          <w:shd w:val="clear" w:color="auto" w:fill="FFFFFF"/>
        </w:rPr>
        <w:t xml:space="preserve">особа, яка виявила намір стати суддею, для участі </w:t>
      </w:r>
      <w:r w:rsidR="00BD75FB" w:rsidRPr="00F36E3C">
        <w:rPr>
          <w:sz w:val="26"/>
          <w:szCs w:val="26"/>
          <w:shd w:val="clear" w:color="auto" w:fill="FFFFFF"/>
        </w:rPr>
        <w:t>в Д</w:t>
      </w:r>
      <w:r w:rsidRPr="00F36E3C">
        <w:rPr>
          <w:sz w:val="26"/>
          <w:szCs w:val="26"/>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F36E3C" w:rsidRDefault="00411FFC" w:rsidP="008424BE">
      <w:pPr>
        <w:pStyle w:val="rvps2"/>
        <w:shd w:val="clear" w:color="auto" w:fill="FFFFFF"/>
        <w:spacing w:before="0" w:beforeAutospacing="0" w:after="0" w:afterAutospacing="0" w:line="276" w:lineRule="auto"/>
        <w:ind w:firstLine="709"/>
        <w:jc w:val="both"/>
        <w:rPr>
          <w:sz w:val="26"/>
          <w:szCs w:val="26"/>
        </w:rPr>
      </w:pPr>
      <w:r w:rsidRPr="00F36E3C">
        <w:rPr>
          <w:sz w:val="26"/>
          <w:szCs w:val="26"/>
          <w:shd w:val="clear" w:color="auto" w:fill="FFFFFF"/>
        </w:rPr>
        <w:t>Частиною другою статті 57 Закону України «Про запобігання корупції» передбачено, що для</w:t>
      </w:r>
      <w:r w:rsidRPr="00F36E3C">
        <w:rPr>
          <w:sz w:val="26"/>
          <w:szCs w:val="26"/>
        </w:rPr>
        <w:t xml:space="preserve"> проведення спеціальної перевірки особа подає, зокрема, </w:t>
      </w:r>
      <w:bookmarkStart w:id="1" w:name="n579"/>
      <w:bookmarkStart w:id="2" w:name="n580"/>
      <w:bookmarkEnd w:id="1"/>
      <w:bookmarkEnd w:id="2"/>
      <w:r w:rsidRPr="00F36E3C">
        <w:rPr>
          <w:sz w:val="26"/>
          <w:szCs w:val="26"/>
        </w:rPr>
        <w:t xml:space="preserve">автобіографію. </w:t>
      </w:r>
    </w:p>
    <w:p w:rsidR="00411FFC" w:rsidRPr="00F36E3C" w:rsidRDefault="00411FFC"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757ECC" w:rsidRPr="00F36E3C">
        <w:rPr>
          <w:rFonts w:ascii="Times New Roman" w:hAnsi="Times New Roman" w:cs="Times New Roman"/>
          <w:bCs/>
          <w:sz w:val="26"/>
          <w:szCs w:val="26"/>
          <w:lang w:val="uk-UA"/>
        </w:rPr>
        <w:t>Оголошення</w:t>
      </w:r>
      <w:r w:rsidRPr="00F36E3C">
        <w:rPr>
          <w:rFonts w:ascii="Times New Roman" w:hAnsi="Times New Roman" w:cs="Times New Roman"/>
          <w:bCs/>
          <w:sz w:val="26"/>
          <w:szCs w:val="26"/>
          <w:lang w:val="uk-UA"/>
        </w:rPr>
        <w:t>.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F36E3C" w:rsidRDefault="00136ACA"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Комісією встановлено, що </w:t>
      </w:r>
      <w:r w:rsidR="00B51117" w:rsidRPr="00F36E3C">
        <w:rPr>
          <w:rFonts w:ascii="Times New Roman" w:eastAsia="Times New Roman" w:hAnsi="Times New Roman" w:cs="Times New Roman"/>
          <w:sz w:val="26"/>
          <w:szCs w:val="26"/>
          <w:lang w:val="uk-UA" w:eastAsia="uk-UA"/>
        </w:rPr>
        <w:t xml:space="preserve">Горбачем А.М. </w:t>
      </w:r>
      <w:r w:rsidRPr="00F36E3C">
        <w:rPr>
          <w:rFonts w:ascii="Times New Roman" w:hAnsi="Times New Roman" w:cs="Times New Roman"/>
          <w:bCs/>
          <w:sz w:val="26"/>
          <w:szCs w:val="26"/>
          <w:lang w:val="uk-UA"/>
        </w:rPr>
        <w:t>не надано автобіографії, що є обов’язковим.</w:t>
      </w:r>
    </w:p>
    <w:p w:rsidR="000774E6" w:rsidRPr="00F36E3C" w:rsidRDefault="000774E6"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Подання </w:t>
      </w:r>
      <w:r w:rsidR="00B51117" w:rsidRPr="00F36E3C">
        <w:rPr>
          <w:rFonts w:ascii="Times New Roman" w:eastAsia="Times New Roman" w:hAnsi="Times New Roman" w:cs="Times New Roman"/>
          <w:sz w:val="26"/>
          <w:szCs w:val="26"/>
          <w:lang w:val="uk-UA" w:eastAsia="uk-UA"/>
        </w:rPr>
        <w:t xml:space="preserve">Горбачем А.М. </w:t>
      </w:r>
      <w:r w:rsidRPr="00F36E3C">
        <w:rPr>
          <w:rFonts w:ascii="Times New Roman" w:hAnsi="Times New Roman" w:cs="Times New Roman"/>
          <w:bCs/>
          <w:sz w:val="26"/>
          <w:szCs w:val="26"/>
          <w:lang w:val="uk-UA"/>
        </w:rPr>
        <w:t xml:space="preserve">інших документів, які містять відомості, </w:t>
      </w:r>
      <w:r w:rsidR="009F3CDC" w:rsidRPr="00F36E3C">
        <w:rPr>
          <w:rFonts w:ascii="Times New Roman" w:hAnsi="Times New Roman" w:cs="Times New Roman"/>
          <w:bCs/>
          <w:sz w:val="26"/>
          <w:szCs w:val="26"/>
          <w:lang w:val="uk-UA"/>
        </w:rPr>
        <w:t>що</w:t>
      </w:r>
      <w:r w:rsidRPr="00F36E3C">
        <w:rPr>
          <w:rFonts w:ascii="Times New Roman" w:hAnsi="Times New Roman" w:cs="Times New Roman"/>
          <w:bCs/>
          <w:sz w:val="26"/>
          <w:szCs w:val="26"/>
          <w:lang w:val="uk-UA"/>
        </w:rPr>
        <w:t xml:space="preserve"> мають бути вказані в автобіографії, не звільняє його від необхідності подання автобіографії.</w:t>
      </w:r>
    </w:p>
    <w:p w:rsidR="00802699" w:rsidRPr="00F36E3C" w:rsidRDefault="00136ACA"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F36E3C" w:rsidRDefault="00414EE8"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Отже</w:t>
      </w:r>
      <w:r w:rsidR="00C403A9" w:rsidRPr="00F36E3C">
        <w:rPr>
          <w:rFonts w:ascii="Times New Roman" w:hAnsi="Times New Roman" w:cs="Times New Roman"/>
          <w:bCs/>
          <w:sz w:val="26"/>
          <w:szCs w:val="26"/>
          <w:lang w:val="uk-UA"/>
        </w:rPr>
        <w:t xml:space="preserve">, </w:t>
      </w:r>
      <w:r w:rsidR="00B51117" w:rsidRPr="00F36E3C">
        <w:rPr>
          <w:rFonts w:ascii="Times New Roman" w:eastAsia="Times New Roman" w:hAnsi="Times New Roman" w:cs="Times New Roman"/>
          <w:sz w:val="26"/>
          <w:szCs w:val="26"/>
          <w:lang w:val="uk-UA" w:eastAsia="uk-UA"/>
        </w:rPr>
        <w:t xml:space="preserve">Горбач А.М. </w:t>
      </w:r>
      <w:r w:rsidR="00136ACA" w:rsidRPr="00F36E3C">
        <w:rPr>
          <w:rFonts w:ascii="Times New Roman" w:hAnsi="Times New Roman" w:cs="Times New Roman"/>
          <w:bCs/>
          <w:sz w:val="26"/>
          <w:szCs w:val="26"/>
          <w:lang w:val="uk-UA"/>
        </w:rPr>
        <w:t>у в</w:t>
      </w:r>
      <w:r w:rsidR="00E57147" w:rsidRPr="00F36E3C">
        <w:rPr>
          <w:rFonts w:ascii="Times New Roman" w:hAnsi="Times New Roman" w:cs="Times New Roman"/>
          <w:bCs/>
          <w:sz w:val="26"/>
          <w:szCs w:val="26"/>
          <w:lang w:val="uk-UA"/>
        </w:rPr>
        <w:t xml:space="preserve">изначений </w:t>
      </w:r>
      <w:r w:rsidR="00BD75FB" w:rsidRPr="00F36E3C">
        <w:rPr>
          <w:rFonts w:ascii="Times New Roman" w:hAnsi="Times New Roman" w:cs="Times New Roman"/>
          <w:bCs/>
          <w:sz w:val="26"/>
          <w:szCs w:val="26"/>
          <w:lang w:val="uk-UA"/>
        </w:rPr>
        <w:t>О</w:t>
      </w:r>
      <w:r w:rsidR="00136ACA" w:rsidRPr="00F36E3C">
        <w:rPr>
          <w:rFonts w:ascii="Times New Roman" w:hAnsi="Times New Roman" w:cs="Times New Roman"/>
          <w:bCs/>
          <w:sz w:val="26"/>
          <w:szCs w:val="26"/>
          <w:lang w:val="uk-UA"/>
        </w:rPr>
        <w:t>голошенням</w:t>
      </w:r>
      <w:r w:rsidR="00383355" w:rsidRPr="00F36E3C">
        <w:rPr>
          <w:rFonts w:ascii="Times New Roman" w:hAnsi="Times New Roman" w:cs="Times New Roman"/>
          <w:bCs/>
          <w:sz w:val="26"/>
          <w:szCs w:val="26"/>
          <w:lang w:val="uk-UA"/>
        </w:rPr>
        <w:t xml:space="preserve"> </w:t>
      </w:r>
      <w:r w:rsidR="00D35F8D" w:rsidRPr="00F36E3C">
        <w:rPr>
          <w:rFonts w:ascii="Times New Roman" w:hAnsi="Times New Roman" w:cs="Times New Roman"/>
          <w:bCs/>
          <w:sz w:val="26"/>
          <w:szCs w:val="26"/>
          <w:lang w:val="uk-UA"/>
        </w:rPr>
        <w:t xml:space="preserve">строк </w:t>
      </w:r>
      <w:r w:rsidR="00B20A58" w:rsidRPr="00F36E3C">
        <w:rPr>
          <w:rFonts w:ascii="Times New Roman" w:hAnsi="Times New Roman" w:cs="Times New Roman"/>
          <w:bCs/>
          <w:sz w:val="26"/>
          <w:szCs w:val="26"/>
          <w:lang w:val="uk-UA"/>
        </w:rPr>
        <w:t>не подав усіх документів, визначених частиною першою статті 72 Закону,</w:t>
      </w:r>
      <w:r w:rsidR="00C403A9" w:rsidRPr="00F36E3C">
        <w:rPr>
          <w:rFonts w:ascii="Times New Roman" w:hAnsi="Times New Roman" w:cs="Times New Roman"/>
          <w:bCs/>
          <w:sz w:val="26"/>
          <w:szCs w:val="26"/>
          <w:lang w:val="uk-UA"/>
        </w:rPr>
        <w:t xml:space="preserve"> </w:t>
      </w:r>
      <w:r w:rsidR="00705A9C" w:rsidRPr="00F36E3C">
        <w:rPr>
          <w:rFonts w:ascii="Times New Roman" w:hAnsi="Times New Roman" w:cs="Times New Roman"/>
          <w:bCs/>
          <w:sz w:val="26"/>
          <w:szCs w:val="26"/>
          <w:lang w:val="uk-UA"/>
        </w:rPr>
        <w:t xml:space="preserve">а тому </w:t>
      </w:r>
      <w:r w:rsidR="00C403A9" w:rsidRPr="00F36E3C">
        <w:rPr>
          <w:rFonts w:ascii="Times New Roman" w:hAnsi="Times New Roman" w:cs="Times New Roman"/>
          <w:bCs/>
          <w:sz w:val="26"/>
          <w:szCs w:val="26"/>
          <w:lang w:val="uk-UA"/>
        </w:rPr>
        <w:t xml:space="preserve">колегія Комісії дійшла </w:t>
      </w:r>
      <w:r w:rsidR="00D4756B" w:rsidRPr="00F36E3C">
        <w:rPr>
          <w:rFonts w:ascii="Times New Roman" w:hAnsi="Times New Roman" w:cs="Times New Roman"/>
          <w:bCs/>
          <w:sz w:val="26"/>
          <w:szCs w:val="26"/>
          <w:lang w:val="uk-UA"/>
        </w:rPr>
        <w:t>обґрунтованого</w:t>
      </w:r>
      <w:r w:rsidR="00E57147" w:rsidRPr="00F36E3C">
        <w:rPr>
          <w:rFonts w:ascii="Times New Roman" w:hAnsi="Times New Roman" w:cs="Times New Roman"/>
          <w:bCs/>
          <w:sz w:val="26"/>
          <w:szCs w:val="26"/>
          <w:lang w:val="uk-UA"/>
        </w:rPr>
        <w:t xml:space="preserve"> висновку про відмову йому </w:t>
      </w:r>
      <w:r w:rsidR="00063A4D" w:rsidRPr="00F36E3C">
        <w:rPr>
          <w:rFonts w:ascii="Times New Roman" w:hAnsi="Times New Roman" w:cs="Times New Roman"/>
          <w:bCs/>
          <w:sz w:val="26"/>
          <w:szCs w:val="26"/>
          <w:lang w:val="uk-UA"/>
        </w:rPr>
        <w:t xml:space="preserve">в допуску до участі в </w:t>
      </w:r>
      <w:r w:rsidR="00BD75FB" w:rsidRPr="00F36E3C">
        <w:rPr>
          <w:rFonts w:ascii="Times New Roman" w:hAnsi="Times New Roman" w:cs="Times New Roman"/>
          <w:bCs/>
          <w:sz w:val="26"/>
          <w:szCs w:val="26"/>
          <w:lang w:val="uk-UA"/>
        </w:rPr>
        <w:t>Д</w:t>
      </w:r>
      <w:r w:rsidR="00063A4D" w:rsidRPr="00F36E3C">
        <w:rPr>
          <w:rFonts w:ascii="Times New Roman" w:hAnsi="Times New Roman" w:cs="Times New Roman"/>
          <w:bCs/>
          <w:sz w:val="26"/>
          <w:szCs w:val="26"/>
          <w:lang w:val="uk-UA"/>
        </w:rPr>
        <w:t>оборі</w:t>
      </w:r>
      <w:r w:rsidR="00D4756B" w:rsidRPr="00F36E3C">
        <w:rPr>
          <w:rFonts w:ascii="Times New Roman" w:hAnsi="Times New Roman" w:cs="Times New Roman"/>
          <w:bCs/>
          <w:sz w:val="26"/>
          <w:szCs w:val="26"/>
          <w:lang w:val="uk-UA"/>
        </w:rPr>
        <w:t xml:space="preserve"> </w:t>
      </w:r>
      <w:r w:rsidR="00B51117" w:rsidRPr="00F36E3C">
        <w:rPr>
          <w:rFonts w:ascii="Times New Roman" w:hAnsi="Times New Roman" w:cs="Times New Roman"/>
          <w:bCs/>
          <w:sz w:val="26"/>
          <w:szCs w:val="26"/>
          <w:lang w:val="uk-UA"/>
        </w:rPr>
        <w:t>в</w:t>
      </w:r>
      <w:r w:rsidR="00705A9C" w:rsidRPr="00F36E3C">
        <w:rPr>
          <w:rFonts w:ascii="Times New Roman" w:hAnsi="Times New Roman" w:cs="Times New Roman"/>
          <w:bCs/>
          <w:sz w:val="26"/>
          <w:szCs w:val="26"/>
          <w:lang w:val="uk-UA"/>
        </w:rPr>
        <w:t xml:space="preserve"> зв’язку з чим </w:t>
      </w:r>
      <w:r w:rsidR="00D4756B" w:rsidRPr="00F36E3C">
        <w:rPr>
          <w:rFonts w:ascii="Times New Roman" w:hAnsi="Times New Roman" w:cs="Times New Roman"/>
          <w:bCs/>
          <w:sz w:val="26"/>
          <w:szCs w:val="26"/>
          <w:lang w:val="uk-UA"/>
        </w:rPr>
        <w:t>підстави для перегляду зазначеного рішення</w:t>
      </w:r>
      <w:r w:rsidR="00F55E68" w:rsidRPr="00F36E3C">
        <w:rPr>
          <w:rFonts w:ascii="Times New Roman" w:hAnsi="Times New Roman" w:cs="Times New Roman"/>
          <w:bCs/>
          <w:sz w:val="26"/>
          <w:szCs w:val="26"/>
          <w:lang w:val="uk-UA"/>
        </w:rPr>
        <w:t xml:space="preserve"> </w:t>
      </w:r>
      <w:r w:rsidR="00D4756B" w:rsidRPr="00F36E3C">
        <w:rPr>
          <w:rFonts w:ascii="Times New Roman" w:hAnsi="Times New Roman" w:cs="Times New Roman"/>
          <w:bCs/>
          <w:sz w:val="26"/>
          <w:szCs w:val="26"/>
          <w:lang w:val="uk-UA"/>
        </w:rPr>
        <w:t>відсутн</w:t>
      </w:r>
      <w:r w:rsidR="00063A4D" w:rsidRPr="00F36E3C">
        <w:rPr>
          <w:rFonts w:ascii="Times New Roman" w:hAnsi="Times New Roman" w:cs="Times New Roman"/>
          <w:bCs/>
          <w:sz w:val="26"/>
          <w:szCs w:val="26"/>
          <w:lang w:val="uk-UA"/>
        </w:rPr>
        <w:t>і</w:t>
      </w:r>
      <w:r w:rsidR="00D4756B" w:rsidRPr="00F36E3C">
        <w:rPr>
          <w:rFonts w:ascii="Times New Roman" w:hAnsi="Times New Roman" w:cs="Times New Roman"/>
          <w:bCs/>
          <w:sz w:val="26"/>
          <w:szCs w:val="26"/>
          <w:lang w:val="uk-UA"/>
        </w:rPr>
        <w:t xml:space="preserve">. </w:t>
      </w:r>
    </w:p>
    <w:p w:rsidR="00C5765C" w:rsidRPr="00F36E3C" w:rsidRDefault="00A9219C" w:rsidP="008424BE">
      <w:pPr>
        <w:autoSpaceDE w:val="0"/>
        <w:autoSpaceDN w:val="0"/>
        <w:adjustRightInd w:val="0"/>
        <w:spacing w:after="0"/>
        <w:ind w:firstLine="708"/>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 xml:space="preserve">Керуючись статтями </w:t>
      </w:r>
      <w:r w:rsidR="000A0ABD" w:rsidRPr="00F36E3C">
        <w:rPr>
          <w:rFonts w:ascii="Times New Roman" w:hAnsi="Times New Roman" w:cs="Times New Roman"/>
          <w:bCs/>
          <w:sz w:val="26"/>
          <w:szCs w:val="26"/>
          <w:lang w:val="uk-UA"/>
        </w:rPr>
        <w:t>69</w:t>
      </w:r>
      <w:r w:rsidR="00D95DEF" w:rsidRPr="00F36E3C">
        <w:rPr>
          <w:rFonts w:ascii="Times New Roman" w:hAnsi="Times New Roman" w:cs="Times New Roman"/>
          <w:bCs/>
          <w:sz w:val="26"/>
          <w:szCs w:val="26"/>
          <w:lang w:val="uk-UA"/>
        </w:rPr>
        <w:t>–</w:t>
      </w:r>
      <w:r w:rsidR="000A0ABD" w:rsidRPr="00F36E3C">
        <w:rPr>
          <w:rFonts w:ascii="Times New Roman" w:hAnsi="Times New Roman" w:cs="Times New Roman"/>
          <w:bCs/>
          <w:sz w:val="26"/>
          <w:szCs w:val="26"/>
          <w:lang w:val="uk-UA"/>
        </w:rPr>
        <w:t xml:space="preserve">73, 93, 101 </w:t>
      </w:r>
      <w:r w:rsidR="009B3B42" w:rsidRPr="00F36E3C">
        <w:rPr>
          <w:rFonts w:ascii="Times New Roman" w:hAnsi="Times New Roman" w:cs="Times New Roman"/>
          <w:bCs/>
          <w:sz w:val="26"/>
          <w:szCs w:val="26"/>
          <w:lang w:val="uk-UA"/>
        </w:rPr>
        <w:t>Закону України «П</w:t>
      </w:r>
      <w:r w:rsidR="001A0C6D" w:rsidRPr="00F36E3C">
        <w:rPr>
          <w:rFonts w:ascii="Times New Roman" w:hAnsi="Times New Roman" w:cs="Times New Roman"/>
          <w:bCs/>
          <w:sz w:val="26"/>
          <w:szCs w:val="26"/>
          <w:lang w:val="uk-UA"/>
        </w:rPr>
        <w:t xml:space="preserve">ро судоустрій і статус суддів», </w:t>
      </w:r>
      <w:r w:rsidR="009B3B42" w:rsidRPr="00F36E3C">
        <w:rPr>
          <w:rFonts w:ascii="Times New Roman" w:hAnsi="Times New Roman" w:cs="Times New Roman"/>
          <w:bCs/>
          <w:sz w:val="26"/>
          <w:szCs w:val="26"/>
          <w:lang w:val="uk-UA"/>
        </w:rPr>
        <w:t xml:space="preserve">Вища кваліфікаційна комісія суддів України </w:t>
      </w:r>
      <w:r w:rsidR="009B3B42" w:rsidRPr="009771CE">
        <w:rPr>
          <w:rFonts w:ascii="Times New Roman" w:hAnsi="Times New Roman" w:cs="Times New Roman"/>
          <w:bCs/>
          <w:sz w:val="26"/>
          <w:szCs w:val="26"/>
          <w:lang w:val="uk-UA"/>
        </w:rPr>
        <w:t xml:space="preserve">одноголосно </w:t>
      </w:r>
    </w:p>
    <w:p w:rsidR="00B51117" w:rsidRPr="00F36E3C" w:rsidRDefault="00B51117" w:rsidP="008424BE">
      <w:pPr>
        <w:autoSpaceDE w:val="0"/>
        <w:autoSpaceDN w:val="0"/>
        <w:adjustRightInd w:val="0"/>
        <w:spacing w:after="0"/>
        <w:rPr>
          <w:rFonts w:ascii="Times New Roman" w:hAnsi="Times New Roman" w:cs="Times New Roman"/>
          <w:bCs/>
          <w:sz w:val="26"/>
          <w:szCs w:val="26"/>
          <w:lang w:val="uk-UA"/>
        </w:rPr>
      </w:pPr>
    </w:p>
    <w:p w:rsidR="008424BE" w:rsidRDefault="008424BE" w:rsidP="008424BE">
      <w:pPr>
        <w:autoSpaceDE w:val="0"/>
        <w:autoSpaceDN w:val="0"/>
        <w:adjustRightInd w:val="0"/>
        <w:spacing w:after="0"/>
        <w:jc w:val="center"/>
        <w:rPr>
          <w:rFonts w:ascii="Times New Roman" w:hAnsi="Times New Roman" w:cs="Times New Roman"/>
          <w:bCs/>
          <w:sz w:val="26"/>
          <w:szCs w:val="26"/>
          <w:lang w:val="uk-UA"/>
        </w:rPr>
      </w:pPr>
    </w:p>
    <w:p w:rsidR="008424BE" w:rsidRDefault="008424BE" w:rsidP="008424BE">
      <w:pPr>
        <w:autoSpaceDE w:val="0"/>
        <w:autoSpaceDN w:val="0"/>
        <w:adjustRightInd w:val="0"/>
        <w:spacing w:after="0"/>
        <w:jc w:val="center"/>
        <w:rPr>
          <w:rFonts w:ascii="Times New Roman" w:hAnsi="Times New Roman" w:cs="Times New Roman"/>
          <w:bCs/>
          <w:sz w:val="26"/>
          <w:szCs w:val="26"/>
          <w:lang w:val="uk-UA"/>
        </w:rPr>
      </w:pPr>
    </w:p>
    <w:p w:rsidR="008424BE" w:rsidRDefault="008424BE" w:rsidP="008424BE">
      <w:pPr>
        <w:autoSpaceDE w:val="0"/>
        <w:autoSpaceDN w:val="0"/>
        <w:adjustRightInd w:val="0"/>
        <w:spacing w:after="0"/>
        <w:jc w:val="center"/>
        <w:rPr>
          <w:rFonts w:ascii="Times New Roman" w:hAnsi="Times New Roman" w:cs="Times New Roman"/>
          <w:bCs/>
          <w:sz w:val="26"/>
          <w:szCs w:val="26"/>
          <w:lang w:val="uk-UA"/>
        </w:rPr>
      </w:pPr>
    </w:p>
    <w:p w:rsidR="002C0B21" w:rsidRPr="00F36E3C" w:rsidRDefault="002C0B21" w:rsidP="008424BE">
      <w:pPr>
        <w:autoSpaceDE w:val="0"/>
        <w:autoSpaceDN w:val="0"/>
        <w:adjustRightInd w:val="0"/>
        <w:spacing w:after="0"/>
        <w:jc w:val="center"/>
        <w:rPr>
          <w:rFonts w:ascii="Times New Roman" w:hAnsi="Times New Roman" w:cs="Times New Roman"/>
          <w:bCs/>
          <w:sz w:val="26"/>
          <w:szCs w:val="26"/>
          <w:lang w:val="uk-UA"/>
        </w:rPr>
      </w:pPr>
      <w:r w:rsidRPr="00F36E3C">
        <w:rPr>
          <w:rFonts w:ascii="Times New Roman" w:hAnsi="Times New Roman" w:cs="Times New Roman"/>
          <w:bCs/>
          <w:sz w:val="26"/>
          <w:szCs w:val="26"/>
          <w:lang w:val="uk-UA"/>
        </w:rPr>
        <w:lastRenderedPageBreak/>
        <w:t>вирішила:</w:t>
      </w:r>
    </w:p>
    <w:p w:rsidR="006D00AF" w:rsidRPr="00F36E3C" w:rsidRDefault="006D00AF" w:rsidP="008424BE">
      <w:pPr>
        <w:tabs>
          <w:tab w:val="left" w:pos="993"/>
        </w:tabs>
        <w:autoSpaceDE w:val="0"/>
        <w:autoSpaceDN w:val="0"/>
        <w:adjustRightInd w:val="0"/>
        <w:spacing w:after="0"/>
        <w:jc w:val="both"/>
        <w:rPr>
          <w:rFonts w:ascii="Times New Roman" w:hAnsi="Times New Roman" w:cs="Times New Roman"/>
          <w:bCs/>
          <w:sz w:val="26"/>
          <w:szCs w:val="26"/>
          <w:lang w:val="uk-UA"/>
        </w:rPr>
      </w:pPr>
    </w:p>
    <w:p w:rsidR="00E246DB" w:rsidRPr="00F36E3C" w:rsidRDefault="00E57147" w:rsidP="008424BE">
      <w:pPr>
        <w:tabs>
          <w:tab w:val="left" w:pos="993"/>
        </w:tabs>
        <w:autoSpaceDE w:val="0"/>
        <w:autoSpaceDN w:val="0"/>
        <w:adjustRightInd w:val="0"/>
        <w:spacing w:after="0"/>
        <w:jc w:val="both"/>
        <w:rPr>
          <w:rFonts w:ascii="Times New Roman" w:hAnsi="Times New Roman" w:cs="Times New Roman"/>
          <w:bCs/>
          <w:sz w:val="26"/>
          <w:szCs w:val="26"/>
          <w:lang w:val="uk-UA"/>
        </w:rPr>
      </w:pPr>
      <w:r w:rsidRPr="00F36E3C">
        <w:rPr>
          <w:rFonts w:ascii="Times New Roman" w:hAnsi="Times New Roman" w:cs="Times New Roman"/>
          <w:bCs/>
          <w:sz w:val="26"/>
          <w:szCs w:val="26"/>
          <w:lang w:val="uk-UA"/>
        </w:rPr>
        <w:t>в</w:t>
      </w:r>
      <w:r w:rsidR="00D4756B" w:rsidRPr="00F36E3C">
        <w:rPr>
          <w:rFonts w:ascii="Times New Roman" w:hAnsi="Times New Roman" w:cs="Times New Roman"/>
          <w:bCs/>
          <w:sz w:val="26"/>
          <w:szCs w:val="26"/>
          <w:lang w:val="uk-UA"/>
        </w:rPr>
        <w:t xml:space="preserve">ідмовити </w:t>
      </w:r>
      <w:r w:rsidR="00B51117" w:rsidRPr="00F36E3C">
        <w:rPr>
          <w:rFonts w:ascii="Times New Roman" w:eastAsia="Times New Roman" w:hAnsi="Times New Roman" w:cs="Times New Roman"/>
          <w:color w:val="000000" w:themeColor="text1"/>
          <w:sz w:val="26"/>
          <w:szCs w:val="26"/>
          <w:lang w:val="uk-UA" w:eastAsia="uk-UA"/>
        </w:rPr>
        <w:t xml:space="preserve">Горбачу Андрію Миколайовичу </w:t>
      </w:r>
      <w:r w:rsidR="00964F58" w:rsidRPr="00F36E3C">
        <w:rPr>
          <w:rFonts w:ascii="Times New Roman" w:hAnsi="Times New Roman" w:cs="Times New Roman"/>
          <w:bCs/>
          <w:sz w:val="26"/>
          <w:szCs w:val="26"/>
          <w:lang w:val="uk-UA"/>
        </w:rPr>
        <w:t>в</w:t>
      </w:r>
      <w:r w:rsidR="006F7474" w:rsidRPr="00F36E3C">
        <w:rPr>
          <w:rFonts w:ascii="Times New Roman" w:hAnsi="Times New Roman" w:cs="Times New Roman"/>
          <w:bCs/>
          <w:sz w:val="26"/>
          <w:szCs w:val="26"/>
          <w:lang w:val="uk-UA"/>
        </w:rPr>
        <w:t xml:space="preserve"> задоволенні заяви</w:t>
      </w:r>
      <w:r w:rsidR="00AF4389" w:rsidRPr="00F36E3C">
        <w:rPr>
          <w:rFonts w:ascii="Times New Roman" w:hAnsi="Times New Roman" w:cs="Times New Roman"/>
          <w:bCs/>
          <w:sz w:val="26"/>
          <w:szCs w:val="26"/>
          <w:lang w:val="uk-UA"/>
        </w:rPr>
        <w:t xml:space="preserve"> </w:t>
      </w:r>
      <w:r w:rsidR="006F7474" w:rsidRPr="00F36E3C">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063A4D" w:rsidRPr="00F36E3C">
        <w:rPr>
          <w:rFonts w:ascii="Times New Roman" w:hAnsi="Times New Roman" w:cs="Times New Roman"/>
          <w:bCs/>
          <w:sz w:val="26"/>
          <w:szCs w:val="26"/>
          <w:lang w:val="uk-UA"/>
        </w:rPr>
        <w:t xml:space="preserve">від </w:t>
      </w:r>
      <w:r w:rsidR="006A4DEC" w:rsidRPr="00F36E3C">
        <w:rPr>
          <w:rFonts w:ascii="Times New Roman" w:hAnsi="Times New Roman" w:cs="Times New Roman"/>
          <w:bCs/>
          <w:sz w:val="26"/>
          <w:szCs w:val="26"/>
          <w:lang w:val="uk-UA"/>
        </w:rPr>
        <w:t>26</w:t>
      </w:r>
      <w:r w:rsidR="00063A4D" w:rsidRPr="00F36E3C">
        <w:rPr>
          <w:rFonts w:ascii="Times New Roman" w:hAnsi="Times New Roman" w:cs="Times New Roman"/>
          <w:bCs/>
          <w:sz w:val="26"/>
          <w:szCs w:val="26"/>
          <w:lang w:val="uk-UA"/>
        </w:rPr>
        <w:t xml:space="preserve"> травня 2025 року</w:t>
      </w:r>
      <w:r w:rsidR="009A26B4" w:rsidRPr="00F36E3C">
        <w:rPr>
          <w:rFonts w:ascii="Times New Roman" w:hAnsi="Times New Roman" w:cs="Times New Roman"/>
          <w:bCs/>
          <w:sz w:val="26"/>
          <w:szCs w:val="26"/>
          <w:lang w:val="uk-UA"/>
        </w:rPr>
        <w:t xml:space="preserve"> </w:t>
      </w:r>
      <w:r w:rsidR="00063A4D" w:rsidRPr="00F36E3C">
        <w:rPr>
          <w:rFonts w:ascii="Times New Roman" w:hAnsi="Times New Roman" w:cs="Times New Roman"/>
          <w:bCs/>
          <w:sz w:val="26"/>
          <w:szCs w:val="26"/>
          <w:lang w:val="uk-UA"/>
        </w:rPr>
        <w:t xml:space="preserve">№ </w:t>
      </w:r>
      <w:r w:rsidR="009A26B4" w:rsidRPr="00F36E3C">
        <w:rPr>
          <w:rFonts w:ascii="Times New Roman" w:hAnsi="Times New Roman" w:cs="Times New Roman"/>
          <w:bCs/>
          <w:sz w:val="26"/>
          <w:szCs w:val="26"/>
          <w:lang w:val="uk-UA"/>
        </w:rPr>
        <w:t>89</w:t>
      </w:r>
      <w:r w:rsidR="00B51117" w:rsidRPr="00F36E3C">
        <w:rPr>
          <w:rFonts w:ascii="Times New Roman" w:hAnsi="Times New Roman" w:cs="Times New Roman"/>
          <w:bCs/>
          <w:sz w:val="26"/>
          <w:szCs w:val="26"/>
          <w:lang w:val="uk-UA"/>
        </w:rPr>
        <w:t>0</w:t>
      </w:r>
      <w:r w:rsidR="00063A4D" w:rsidRPr="00F36E3C">
        <w:rPr>
          <w:rFonts w:ascii="Times New Roman" w:hAnsi="Times New Roman" w:cs="Times New Roman"/>
          <w:bCs/>
          <w:sz w:val="26"/>
          <w:szCs w:val="26"/>
          <w:lang w:val="uk-UA"/>
        </w:rPr>
        <w:t>/дс-</w:t>
      </w:r>
      <w:r w:rsidR="0049095C" w:rsidRPr="00F36E3C">
        <w:rPr>
          <w:rFonts w:ascii="Times New Roman" w:hAnsi="Times New Roman" w:cs="Times New Roman"/>
          <w:bCs/>
          <w:sz w:val="26"/>
          <w:szCs w:val="26"/>
          <w:lang w:val="uk-UA"/>
        </w:rPr>
        <w:t>2</w:t>
      </w:r>
      <w:r w:rsidR="00063A4D" w:rsidRPr="00F36E3C">
        <w:rPr>
          <w:rFonts w:ascii="Times New Roman" w:hAnsi="Times New Roman" w:cs="Times New Roman"/>
          <w:bCs/>
          <w:sz w:val="26"/>
          <w:szCs w:val="26"/>
          <w:lang w:val="uk-UA"/>
        </w:rPr>
        <w:t xml:space="preserve">5 про відмову в допуску до участі в доборі на посаду судді місцевого суду, оголошеному рішенням </w:t>
      </w:r>
      <w:r w:rsidR="009771CE">
        <w:rPr>
          <w:rFonts w:ascii="Times New Roman" w:hAnsi="Times New Roman" w:cs="Times New Roman"/>
          <w:bCs/>
          <w:sz w:val="26"/>
          <w:szCs w:val="26"/>
          <w:lang w:val="uk-UA"/>
        </w:rPr>
        <w:t>К</w:t>
      </w:r>
      <w:r w:rsidR="0049095C" w:rsidRPr="00F36E3C">
        <w:rPr>
          <w:rFonts w:ascii="Times New Roman" w:hAnsi="Times New Roman" w:cs="Times New Roman"/>
          <w:bCs/>
          <w:sz w:val="26"/>
          <w:szCs w:val="26"/>
          <w:lang w:val="uk-UA"/>
        </w:rPr>
        <w:t xml:space="preserve">омісії </w:t>
      </w:r>
      <w:r w:rsidR="00063A4D" w:rsidRPr="00F36E3C">
        <w:rPr>
          <w:rFonts w:ascii="Times New Roman" w:hAnsi="Times New Roman" w:cs="Times New Roman"/>
          <w:bCs/>
          <w:sz w:val="26"/>
          <w:szCs w:val="26"/>
          <w:lang w:val="uk-UA"/>
        </w:rPr>
        <w:t>від 11 грудня</w:t>
      </w:r>
      <w:r w:rsidR="009A26B4" w:rsidRPr="00F36E3C">
        <w:rPr>
          <w:rFonts w:ascii="Times New Roman" w:hAnsi="Times New Roman" w:cs="Times New Roman"/>
          <w:bCs/>
          <w:sz w:val="26"/>
          <w:szCs w:val="26"/>
          <w:lang w:val="uk-UA"/>
        </w:rPr>
        <w:t xml:space="preserve"> </w:t>
      </w:r>
      <w:r w:rsidR="00063A4D" w:rsidRPr="00F36E3C">
        <w:rPr>
          <w:rFonts w:ascii="Times New Roman" w:hAnsi="Times New Roman" w:cs="Times New Roman"/>
          <w:bCs/>
          <w:sz w:val="26"/>
          <w:szCs w:val="26"/>
          <w:lang w:val="uk-UA"/>
        </w:rPr>
        <w:t>2024 року</w:t>
      </w:r>
      <w:r w:rsidR="009771CE">
        <w:rPr>
          <w:rFonts w:ascii="Times New Roman" w:hAnsi="Times New Roman" w:cs="Times New Roman"/>
          <w:bCs/>
          <w:sz w:val="26"/>
          <w:szCs w:val="26"/>
          <w:lang w:val="uk-UA"/>
        </w:rPr>
        <w:t xml:space="preserve"> </w:t>
      </w:r>
      <w:r w:rsidR="00063A4D" w:rsidRPr="00F36E3C">
        <w:rPr>
          <w:rFonts w:ascii="Times New Roman" w:hAnsi="Times New Roman" w:cs="Times New Roman"/>
          <w:bCs/>
          <w:sz w:val="26"/>
          <w:szCs w:val="26"/>
          <w:lang w:val="uk-UA"/>
        </w:rPr>
        <w:t>№ 366/зп-24.</w:t>
      </w:r>
    </w:p>
    <w:p w:rsidR="00C36C96" w:rsidRDefault="00C36C96" w:rsidP="008424BE">
      <w:pPr>
        <w:pStyle w:val="ab"/>
        <w:tabs>
          <w:tab w:val="left" w:pos="709"/>
        </w:tabs>
        <w:autoSpaceDE w:val="0"/>
        <w:autoSpaceDN w:val="0"/>
        <w:adjustRightInd w:val="0"/>
        <w:spacing w:after="0"/>
        <w:ind w:left="0" w:firstLine="709"/>
        <w:jc w:val="both"/>
        <w:rPr>
          <w:rFonts w:ascii="Times New Roman" w:hAnsi="Times New Roman" w:cs="Times New Roman"/>
          <w:color w:val="0D0D0D" w:themeColor="text1" w:themeTint="F2"/>
          <w:sz w:val="26"/>
          <w:szCs w:val="26"/>
          <w:lang w:val="uk-UA"/>
        </w:rPr>
      </w:pPr>
    </w:p>
    <w:p w:rsidR="00610852" w:rsidRPr="00F36E3C" w:rsidRDefault="00610852"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Головуючий</w:t>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Андрій ПАСІЧНИК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Члени Комісії:</w:t>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Михайло БОГОНІС</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Ярослав ДУХ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Роман КИДИСЮК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Надія КОБЕЦЬКА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Олег КОЛІУШ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Володимир ЛУГАНСЬКИЙ</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Руслан МЕЛЬНИК</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 xml:space="preserve">Руслан СИДОРОВИЧ </w:t>
      </w:r>
    </w:p>
    <w:p w:rsidR="004C7890" w:rsidRPr="009771C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uk-UA"/>
        </w:rPr>
      </w:pPr>
    </w:p>
    <w:p w:rsidR="00AF20D5" w:rsidRPr="009771CE" w:rsidRDefault="004C7890" w:rsidP="0042218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val="uk-UA" w:eastAsia="ar-SA"/>
        </w:rPr>
      </w:pP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r>
      <w:r w:rsidRPr="009771CE">
        <w:rPr>
          <w:rFonts w:ascii="Times New Roman" w:eastAsia="Times New Roman" w:hAnsi="Times New Roman" w:cs="Times New Roman"/>
          <w:sz w:val="26"/>
          <w:szCs w:val="26"/>
          <w:lang w:val="uk-UA" w:eastAsia="uk-UA"/>
        </w:rPr>
        <w:tab/>
        <w:t>Галина ШЕВЧУК</w:t>
      </w:r>
      <w:r w:rsidRPr="009771CE">
        <w:rPr>
          <w:rFonts w:ascii="Times New Roman" w:eastAsia="Times New Roman" w:hAnsi="Times New Roman" w:cs="Times New Roman"/>
          <w:sz w:val="26"/>
          <w:szCs w:val="26"/>
          <w:lang w:val="uk-UA" w:eastAsia="ar-SA"/>
        </w:rPr>
        <w:t xml:space="preserve"> </w:t>
      </w:r>
    </w:p>
    <w:sectPr w:rsidR="00AF20D5" w:rsidRPr="009771CE"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47FD" w:rsidRDefault="008F47FD" w:rsidP="005F2A2E">
      <w:pPr>
        <w:spacing w:after="0" w:line="240" w:lineRule="auto"/>
      </w:pPr>
      <w:r>
        <w:separator/>
      </w:r>
    </w:p>
  </w:endnote>
  <w:endnote w:type="continuationSeparator" w:id="0">
    <w:p w:rsidR="008F47FD" w:rsidRDefault="008F47F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47FD" w:rsidRDefault="008F47FD" w:rsidP="005F2A2E">
      <w:pPr>
        <w:spacing w:after="0" w:line="240" w:lineRule="auto"/>
      </w:pPr>
      <w:r>
        <w:separator/>
      </w:r>
    </w:p>
  </w:footnote>
  <w:footnote w:type="continuationSeparator" w:id="0">
    <w:p w:rsidR="008F47FD" w:rsidRDefault="008F47F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8424BE">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2A"/>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357D"/>
    <w:rsid w:val="001E4E7E"/>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B0F"/>
    <w:rsid w:val="00392DBA"/>
    <w:rsid w:val="00395EF5"/>
    <w:rsid w:val="00396335"/>
    <w:rsid w:val="003965F2"/>
    <w:rsid w:val="003A0209"/>
    <w:rsid w:val="003A021C"/>
    <w:rsid w:val="003A3ABC"/>
    <w:rsid w:val="003A5965"/>
    <w:rsid w:val="003B3B0A"/>
    <w:rsid w:val="003B4190"/>
    <w:rsid w:val="003B43DF"/>
    <w:rsid w:val="003B7982"/>
    <w:rsid w:val="003B7F99"/>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2183"/>
    <w:rsid w:val="00422CF0"/>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C72"/>
    <w:rsid w:val="00572E5C"/>
    <w:rsid w:val="00574D98"/>
    <w:rsid w:val="00583F3F"/>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0472B"/>
    <w:rsid w:val="00610852"/>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A4DEC"/>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24B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D76A1"/>
    <w:rsid w:val="008E2334"/>
    <w:rsid w:val="008E7449"/>
    <w:rsid w:val="008F47FD"/>
    <w:rsid w:val="00901E29"/>
    <w:rsid w:val="009121C1"/>
    <w:rsid w:val="00913C43"/>
    <w:rsid w:val="00923CE3"/>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771CE"/>
    <w:rsid w:val="00981118"/>
    <w:rsid w:val="009852E1"/>
    <w:rsid w:val="0099195D"/>
    <w:rsid w:val="009A26B4"/>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3CDC"/>
    <w:rsid w:val="009F46ED"/>
    <w:rsid w:val="00A021B5"/>
    <w:rsid w:val="00A13211"/>
    <w:rsid w:val="00A1482E"/>
    <w:rsid w:val="00A1656E"/>
    <w:rsid w:val="00A17A82"/>
    <w:rsid w:val="00A21FFB"/>
    <w:rsid w:val="00A27AD9"/>
    <w:rsid w:val="00A32D33"/>
    <w:rsid w:val="00A350F4"/>
    <w:rsid w:val="00A35D1A"/>
    <w:rsid w:val="00A36535"/>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4C97"/>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51117"/>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7692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5C0"/>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5DEF"/>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5723"/>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36E3C"/>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0D99"/>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D7E5"/>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 w:type="paragraph" w:customStyle="1" w:styleId="rtejustify">
    <w:name w:val="rtejustify"/>
    <w:basedOn w:val="a"/>
    <w:rsid w:val="009A26B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0339979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68B2D-0F23-433E-8A60-42479391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3185</Words>
  <Characters>1816</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8</cp:revision>
  <cp:lastPrinted>2024-04-18T12:48:00Z</cp:lastPrinted>
  <dcterms:created xsi:type="dcterms:W3CDTF">2025-06-20T08:16:00Z</dcterms:created>
  <dcterms:modified xsi:type="dcterms:W3CDTF">2025-06-25T13:10:00Z</dcterms:modified>
</cp:coreProperties>
</file>